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黑体" w:cs="Times New Roman"/>
          <w:bCs/>
          <w:sz w:val="32"/>
          <w:szCs w:val="32"/>
          <w:lang w:eastAsia="zh-CN"/>
        </w:rPr>
      </w:pPr>
      <w:r>
        <w:rPr>
          <w:rFonts w:ascii="Times New Roman" w:hAnsi="Times New Roman" w:eastAsia="黑体" w:cs="Times New Roman"/>
          <w:bCs/>
          <w:sz w:val="32"/>
          <w:szCs w:val="32"/>
        </w:rPr>
        <w:t>附</w:t>
      </w:r>
      <w:r>
        <w:rPr>
          <w:rFonts w:hint="eastAsia" w:ascii="Times New Roman" w:hAnsi="Times New Roman" w:eastAsia="黑体" w:cs="Times New Roman"/>
          <w:bCs/>
          <w:sz w:val="32"/>
          <w:szCs w:val="32"/>
          <w:lang w:val="en-US" w:eastAsia="zh-CN"/>
        </w:rPr>
        <w:t>件</w:t>
      </w:r>
    </w:p>
    <w:p>
      <w:pPr>
        <w:spacing w:line="360" w:lineRule="auto"/>
        <w:jc w:val="center"/>
        <w:rPr>
          <w:rFonts w:ascii="Times New Roman" w:hAnsi="Times New Roman" w:eastAsia="新宋体" w:cs="Times New Roman"/>
          <w:b/>
          <w:kern w:val="0"/>
          <w:sz w:val="32"/>
          <w:szCs w:val="32"/>
        </w:rPr>
      </w:pPr>
    </w:p>
    <w:p>
      <w:pPr>
        <w:pStyle w:val="7"/>
        <w:rPr>
          <w:rFonts w:ascii="Times New Roman" w:hAnsi="Times New Roman" w:cs="Times New Roman"/>
          <w:kern w:val="0"/>
        </w:rPr>
      </w:pPr>
    </w:p>
    <w:p>
      <w:pPr>
        <w:pStyle w:val="7"/>
        <w:rPr>
          <w:rFonts w:ascii="Times New Roman" w:hAnsi="Times New Roman" w:cs="Times New Roman"/>
          <w:kern w:val="0"/>
        </w:rPr>
      </w:pPr>
    </w:p>
    <w:p>
      <w:pPr>
        <w:pStyle w:val="7"/>
        <w:rPr>
          <w:rFonts w:ascii="Times New Roman" w:hAnsi="Times New Roman" w:cs="Times New Roman"/>
          <w:kern w:val="0"/>
        </w:rPr>
      </w:pPr>
    </w:p>
    <w:p>
      <w:pPr>
        <w:pStyle w:val="7"/>
        <w:rPr>
          <w:rFonts w:ascii="Times New Roman" w:hAnsi="Times New Roman" w:cs="Times New Roman"/>
          <w:kern w:val="0"/>
        </w:rPr>
      </w:pPr>
    </w:p>
    <w:p>
      <w:pPr>
        <w:spacing w:line="360" w:lineRule="auto"/>
        <w:jc w:val="center"/>
        <w:rPr>
          <w:rFonts w:ascii="Times New Roman" w:hAnsi="Times New Roman" w:eastAsia="新宋体" w:cs="Times New Roman"/>
          <w:b/>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eastAsia" w:ascii="方正小标宋_GBK" w:hAnsi="方正小标宋_GBK" w:eastAsia="方正小标宋_GBK" w:cs="方正小标宋_GBK"/>
          <w:bCs/>
          <w:kern w:val="0"/>
          <w:sz w:val="44"/>
          <w:szCs w:val="44"/>
        </w:rPr>
      </w:pPr>
      <w:r>
        <w:rPr>
          <w:rFonts w:hint="eastAsia" w:ascii="方正小标宋_GBK" w:hAnsi="方正小标宋_GBK" w:eastAsia="方正小标宋_GBK" w:cs="方正小标宋_GBK"/>
          <w:bCs/>
          <w:kern w:val="0"/>
          <w:sz w:val="44"/>
          <w:szCs w:val="44"/>
        </w:rPr>
        <w:t>“202</w:t>
      </w:r>
      <w:r>
        <w:rPr>
          <w:rFonts w:hint="eastAsia" w:ascii="方正小标宋_GBK" w:hAnsi="方正小标宋_GBK" w:eastAsia="方正小标宋_GBK" w:cs="方正小标宋_GBK"/>
          <w:bCs/>
          <w:kern w:val="0"/>
          <w:sz w:val="44"/>
          <w:szCs w:val="44"/>
          <w:lang w:val="en-US" w:eastAsia="zh-CN"/>
        </w:rPr>
        <w:t>6</w:t>
      </w:r>
      <w:r>
        <w:rPr>
          <w:rFonts w:hint="eastAsia" w:ascii="方正小标宋_GBK" w:hAnsi="方正小标宋_GBK" w:eastAsia="方正小标宋_GBK" w:cs="方正小标宋_GBK"/>
          <w:bCs/>
          <w:kern w:val="0"/>
          <w:sz w:val="44"/>
          <w:szCs w:val="44"/>
        </w:rPr>
        <w:t>生态文明建设年度人物”</w:t>
      </w:r>
    </w:p>
    <w:p>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eastAsia" w:ascii="方正小标宋_GBK" w:hAnsi="方正小标宋_GBK" w:eastAsia="方正小标宋_GBK" w:cs="方正小标宋_GBK"/>
          <w:bCs/>
          <w:kern w:val="0"/>
          <w:sz w:val="44"/>
          <w:szCs w:val="44"/>
        </w:rPr>
      </w:pPr>
      <w:r>
        <w:rPr>
          <w:rFonts w:hint="eastAsia" w:ascii="方正小标宋_GBK" w:hAnsi="方正小标宋_GBK" w:eastAsia="方正小标宋_GBK" w:cs="方正小标宋_GBK"/>
          <w:bCs/>
          <w:kern w:val="0"/>
          <w:sz w:val="44"/>
          <w:szCs w:val="44"/>
        </w:rPr>
        <w:t>推</w:t>
      </w:r>
      <w:r>
        <w:rPr>
          <w:rFonts w:hint="eastAsia" w:ascii="方正小标宋_GBK" w:hAnsi="方正小标宋_GBK" w:eastAsia="方正小标宋_GBK" w:cs="方正小标宋_GBK"/>
          <w:bCs/>
          <w:kern w:val="0"/>
          <w:sz w:val="44"/>
          <w:szCs w:val="44"/>
          <w:lang w:val="en-US" w:eastAsia="zh-CN"/>
        </w:rPr>
        <w:t xml:space="preserve">  </w:t>
      </w:r>
      <w:r>
        <w:rPr>
          <w:rFonts w:hint="eastAsia" w:ascii="方正小标宋_GBK" w:hAnsi="方正小标宋_GBK" w:eastAsia="方正小标宋_GBK" w:cs="方正小标宋_GBK"/>
          <w:bCs/>
          <w:kern w:val="0"/>
          <w:sz w:val="44"/>
          <w:szCs w:val="44"/>
        </w:rPr>
        <w:t>荐</w:t>
      </w:r>
      <w:r>
        <w:rPr>
          <w:rFonts w:hint="eastAsia" w:ascii="方正小标宋_GBK" w:hAnsi="方正小标宋_GBK" w:eastAsia="方正小标宋_GBK" w:cs="方正小标宋_GBK"/>
          <w:bCs/>
          <w:kern w:val="0"/>
          <w:sz w:val="44"/>
          <w:szCs w:val="44"/>
          <w:lang w:val="en-US" w:eastAsia="zh-CN"/>
        </w:rPr>
        <w:t xml:space="preserve">  </w:t>
      </w:r>
      <w:r>
        <w:rPr>
          <w:rFonts w:hint="eastAsia" w:ascii="方正小标宋_GBK" w:hAnsi="方正小标宋_GBK" w:eastAsia="方正小标宋_GBK" w:cs="方正小标宋_GBK"/>
          <w:bCs/>
          <w:kern w:val="0"/>
          <w:sz w:val="44"/>
          <w:szCs w:val="44"/>
        </w:rPr>
        <w:t>表</w:t>
      </w:r>
    </w:p>
    <w:p>
      <w:pPr>
        <w:spacing w:line="600" w:lineRule="exact"/>
        <w:jc w:val="center"/>
        <w:rPr>
          <w:rFonts w:ascii="Times New Roman" w:hAnsi="Times New Roman" w:eastAsia="仿宋_GB2312" w:cs="Times New Roman"/>
          <w:kern w:val="0"/>
          <w:sz w:val="32"/>
          <w:szCs w:val="32"/>
        </w:rPr>
      </w:pPr>
    </w:p>
    <w:p>
      <w:pPr>
        <w:spacing w:line="600" w:lineRule="exact"/>
        <w:jc w:val="center"/>
        <w:rPr>
          <w:rFonts w:ascii="Times New Roman" w:hAnsi="Times New Roman" w:eastAsia="仿宋_GB2312" w:cs="Times New Roman"/>
          <w:kern w:val="0"/>
          <w:sz w:val="32"/>
          <w:szCs w:val="32"/>
        </w:rPr>
      </w:pPr>
    </w:p>
    <w:p>
      <w:pPr>
        <w:spacing w:line="600" w:lineRule="exact"/>
        <w:jc w:val="center"/>
        <w:rPr>
          <w:rFonts w:ascii="Times New Roman" w:hAnsi="Times New Roman" w:eastAsia="仿宋_GB2312" w:cs="Times New Roman"/>
          <w:kern w:val="0"/>
          <w:sz w:val="32"/>
          <w:szCs w:val="32"/>
        </w:rPr>
      </w:pPr>
    </w:p>
    <w:p>
      <w:pPr>
        <w:spacing w:line="600" w:lineRule="exact"/>
        <w:jc w:val="center"/>
        <w:rPr>
          <w:rFonts w:ascii="Times New Roman" w:hAnsi="Times New Roman" w:eastAsia="仿宋_GB2312" w:cs="Times New Roman"/>
          <w:kern w:val="0"/>
          <w:sz w:val="32"/>
          <w:szCs w:val="32"/>
        </w:rPr>
      </w:pPr>
    </w:p>
    <w:p>
      <w:pPr>
        <w:spacing w:line="600" w:lineRule="exact"/>
        <w:jc w:val="center"/>
        <w:rPr>
          <w:rFonts w:ascii="Times New Roman" w:hAnsi="Times New Roman" w:eastAsia="仿宋_GB2312" w:cs="Times New Roman"/>
          <w:kern w:val="0"/>
          <w:sz w:val="32"/>
          <w:szCs w:val="32"/>
        </w:rPr>
      </w:pPr>
    </w:p>
    <w:p>
      <w:pPr>
        <w:spacing w:line="600" w:lineRule="exact"/>
        <w:jc w:val="center"/>
        <w:rPr>
          <w:rFonts w:ascii="Times New Roman" w:hAnsi="Times New Roman" w:eastAsia="仿宋_GB2312" w:cs="Times New Roman"/>
          <w:kern w:val="0"/>
          <w:sz w:val="32"/>
          <w:szCs w:val="32"/>
        </w:rPr>
      </w:pPr>
    </w:p>
    <w:p>
      <w:pPr>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被推荐人：</w:t>
      </w:r>
      <w:r>
        <w:rPr>
          <w:rFonts w:ascii="Times New Roman" w:hAnsi="Times New Roman" w:eastAsia="仿宋_GB2312" w:cs="Times New Roman"/>
          <w:kern w:val="0"/>
          <w:sz w:val="32"/>
          <w:szCs w:val="32"/>
          <w:u w:val="single"/>
        </w:rPr>
        <w:t xml:space="preserve">                              </w:t>
      </w:r>
    </w:p>
    <w:p>
      <w:pPr>
        <w:ind w:firstLine="2080" w:firstLineChars="650"/>
        <w:jc w:val="left"/>
        <w:rPr>
          <w:rFonts w:ascii="Times New Roman" w:hAnsi="Times New Roman" w:eastAsia="仿宋_GB2312" w:cs="Times New Roman"/>
          <w:kern w:val="0"/>
          <w:sz w:val="32"/>
          <w:szCs w:val="32"/>
        </w:rPr>
      </w:pPr>
    </w:p>
    <w:p>
      <w:pPr>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所在单位：</w:t>
      </w:r>
      <w:r>
        <w:rPr>
          <w:rFonts w:ascii="Times New Roman" w:hAnsi="Times New Roman" w:eastAsia="仿宋_GB2312" w:cs="Times New Roman"/>
          <w:kern w:val="0"/>
          <w:sz w:val="32"/>
          <w:szCs w:val="32"/>
          <w:u w:val="single"/>
        </w:rPr>
        <w:t xml:space="preserve">                              </w:t>
      </w:r>
    </w:p>
    <w:p>
      <w:pPr>
        <w:ind w:firstLine="2080" w:firstLineChars="650"/>
        <w:jc w:val="left"/>
        <w:rPr>
          <w:rFonts w:ascii="Times New Roman" w:hAnsi="Times New Roman" w:eastAsia="仿宋_GB2312" w:cs="Times New Roman"/>
          <w:kern w:val="0"/>
          <w:sz w:val="32"/>
          <w:szCs w:val="32"/>
        </w:rPr>
      </w:pPr>
    </w:p>
    <w:p>
      <w:pPr>
        <w:tabs>
          <w:tab w:val="left" w:pos="6660"/>
        </w:tabs>
        <w:ind w:firstLine="640" w:firstLineChars="200"/>
        <w:jc w:val="left"/>
        <w:rPr>
          <w:rFonts w:ascii="Times New Roman" w:hAnsi="Times New Roman" w:eastAsia="仿宋_GB2312" w:cs="Times New Roman"/>
          <w:kern w:val="0"/>
          <w:sz w:val="32"/>
          <w:szCs w:val="32"/>
          <w:u w:val="single"/>
        </w:rPr>
      </w:pPr>
      <w:r>
        <w:rPr>
          <w:rFonts w:ascii="Times New Roman" w:hAnsi="Times New Roman" w:eastAsia="仿宋_GB2312" w:cs="Times New Roman"/>
          <w:kern w:val="0"/>
          <w:sz w:val="32"/>
          <w:szCs w:val="32"/>
        </w:rPr>
        <w:t>推荐单位：</w:t>
      </w:r>
      <w:r>
        <w:rPr>
          <w:rFonts w:ascii="Times New Roman" w:hAnsi="Times New Roman" w:eastAsia="仿宋_GB2312" w:cs="Times New Roman"/>
          <w:kern w:val="0"/>
          <w:sz w:val="32"/>
          <w:szCs w:val="32"/>
          <w:u w:val="single"/>
        </w:rPr>
        <w:t xml:space="preserve">                              </w:t>
      </w:r>
    </w:p>
    <w:p>
      <w:pPr>
        <w:spacing w:line="600" w:lineRule="exact"/>
        <w:ind w:firstLine="1280" w:firstLineChars="400"/>
        <w:jc w:val="left"/>
        <w:rPr>
          <w:rFonts w:ascii="Times New Roman" w:hAnsi="Times New Roman" w:eastAsia="仿宋_GB2312" w:cs="Times New Roman"/>
          <w:kern w:val="0"/>
          <w:sz w:val="32"/>
          <w:szCs w:val="32"/>
        </w:rPr>
      </w:pPr>
    </w:p>
    <w:p>
      <w:pPr>
        <w:spacing w:line="600" w:lineRule="exact"/>
        <w:ind w:firstLine="1280" w:firstLineChars="400"/>
        <w:jc w:val="left"/>
        <w:rPr>
          <w:rFonts w:ascii="Times New Roman" w:hAnsi="Times New Roman" w:eastAsia="仿宋_GB2312" w:cs="Times New Roman"/>
          <w:color w:val="FF0000"/>
          <w:kern w:val="0"/>
          <w:sz w:val="32"/>
          <w:szCs w:val="32"/>
        </w:rPr>
      </w:pPr>
    </w:p>
    <w:p>
      <w:pPr>
        <w:spacing w:line="600" w:lineRule="exact"/>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填表日期：</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ascii="Times New Roman" w:hAnsi="Times New Roman" w:eastAsia="仿宋_GB2312" w:cs="Times New Roman"/>
          <w:kern w:val="0"/>
          <w:sz w:val="32"/>
          <w:szCs w:val="32"/>
        </w:rPr>
        <w:t>年     月     日</w:t>
      </w:r>
    </w:p>
    <w:p>
      <w:pPr>
        <w:rPr>
          <w:rFonts w:ascii="Times New Roman" w:hAnsi="Times New Roman" w:eastAsia="黑体" w:cs="Times New Roman"/>
          <w:b/>
          <w:kern w:val="0"/>
          <w:sz w:val="32"/>
          <w:szCs w:val="32"/>
        </w:rPr>
      </w:pPr>
      <w:r>
        <w:rPr>
          <w:rFonts w:ascii="Times New Roman" w:hAnsi="Times New Roman" w:eastAsia="黑体" w:cs="Times New Roman"/>
          <w:b/>
          <w:kern w:val="0"/>
          <w:sz w:val="32"/>
          <w:szCs w:val="32"/>
        </w:rPr>
        <w:br w:type="page"/>
      </w:r>
    </w:p>
    <w:p>
      <w:pPr>
        <w:keepNext w:val="0"/>
        <w:keepLines w:val="0"/>
        <w:pageBreakBefore w:val="0"/>
        <w:widowControl w:val="0"/>
        <w:kinsoku/>
        <w:wordWrap/>
        <w:overflowPunct/>
        <w:topLinePunct w:val="0"/>
        <w:autoSpaceDE/>
        <w:autoSpaceDN/>
        <w:bidi w:val="0"/>
        <w:adjustRightInd w:val="0"/>
        <w:snapToGrid w:val="0"/>
        <w:spacing w:line="408" w:lineRule="auto"/>
        <w:jc w:val="left"/>
        <w:textAlignment w:val="auto"/>
        <w:rPr>
          <w:rFonts w:hint="eastAsia" w:ascii="黑体" w:hAnsi="黑体" w:eastAsia="黑体" w:cs="黑体"/>
          <w:bCs/>
          <w:sz w:val="32"/>
          <w:szCs w:val="32"/>
        </w:rPr>
      </w:pPr>
    </w:p>
    <w:p>
      <w:pPr>
        <w:pStyle w:val="2"/>
        <w:snapToGrid w:val="0"/>
        <w:jc w:val="center"/>
        <w:rPr>
          <w:rFonts w:ascii="Times New Roman" w:hAnsi="Times New Roman" w:eastAsia="黑体" w:cs="Times New Roman"/>
          <w:bCs/>
          <w:spacing w:val="113"/>
          <w:sz w:val="32"/>
          <w:szCs w:val="32"/>
        </w:rPr>
      </w:pPr>
      <w:r>
        <w:rPr>
          <w:rFonts w:ascii="Times New Roman" w:hAnsi="Times New Roman" w:eastAsia="黑体" w:cs="Times New Roman"/>
          <w:bCs/>
          <w:spacing w:val="113"/>
          <w:sz w:val="32"/>
          <w:szCs w:val="32"/>
        </w:rPr>
        <w:t>填写说明</w:t>
      </w:r>
    </w:p>
    <w:p>
      <w:pPr>
        <w:keepNext w:val="0"/>
        <w:keepLines w:val="0"/>
        <w:pageBreakBefore w:val="0"/>
        <w:widowControl w:val="0"/>
        <w:kinsoku/>
        <w:wordWrap/>
        <w:overflowPunct/>
        <w:topLinePunct w:val="0"/>
        <w:autoSpaceDE/>
        <w:autoSpaceDN/>
        <w:bidi w:val="0"/>
        <w:adjustRightInd w:val="0"/>
        <w:snapToGrid w:val="0"/>
        <w:spacing w:line="408" w:lineRule="auto"/>
        <w:jc w:val="left"/>
        <w:textAlignment w:val="auto"/>
        <w:rPr>
          <w:rFonts w:hint="eastAsia" w:ascii="黑体" w:hAnsi="黑体" w:eastAsia="黑体" w:cs="黑体"/>
          <w:bCs/>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375" w:lineRule="auto"/>
        <w:ind w:firstLine="600" w:firstLineChars="200"/>
        <w:textAlignment w:val="auto"/>
        <w:rPr>
          <w:rFonts w:hint="eastAsia" w:ascii="仿宋_GB2312" w:hAnsi="仿宋_GB2312" w:eastAsia="仿宋_GB2312" w:cs="仿宋_GB2312"/>
          <w:bCs/>
          <w:kern w:val="0"/>
          <w:sz w:val="30"/>
          <w:szCs w:val="30"/>
        </w:rPr>
      </w:pPr>
      <w:r>
        <w:rPr>
          <w:rFonts w:hint="eastAsia" w:ascii="仿宋_GB2312" w:hAnsi="仿宋_GB2312" w:eastAsia="仿宋_GB2312" w:cs="仿宋_GB2312"/>
          <w:bCs/>
          <w:kern w:val="0"/>
          <w:sz w:val="30"/>
          <w:szCs w:val="30"/>
        </w:rPr>
        <w:t>1.请按照提示要求填写表格。</w:t>
      </w:r>
    </w:p>
    <w:p>
      <w:pPr>
        <w:keepNext w:val="0"/>
        <w:keepLines w:val="0"/>
        <w:pageBreakBefore w:val="0"/>
        <w:widowControl w:val="0"/>
        <w:kinsoku/>
        <w:wordWrap/>
        <w:overflowPunct/>
        <w:topLinePunct w:val="0"/>
        <w:autoSpaceDE/>
        <w:autoSpaceDN/>
        <w:bidi w:val="0"/>
        <w:adjustRightInd w:val="0"/>
        <w:snapToGrid w:val="0"/>
        <w:spacing w:line="375" w:lineRule="auto"/>
        <w:ind w:firstLine="600" w:firstLineChars="200"/>
        <w:textAlignment w:val="auto"/>
        <w:rPr>
          <w:rFonts w:hint="eastAsia" w:ascii="仿宋_GB2312" w:hAnsi="仿宋_GB2312" w:eastAsia="仿宋_GB2312" w:cs="仿宋_GB2312"/>
          <w:bCs/>
          <w:kern w:val="0"/>
          <w:sz w:val="30"/>
          <w:szCs w:val="30"/>
        </w:rPr>
      </w:pPr>
      <w:r>
        <w:rPr>
          <w:rFonts w:hint="eastAsia" w:ascii="仿宋_GB2312" w:hAnsi="仿宋_GB2312" w:eastAsia="仿宋_GB2312" w:cs="仿宋_GB2312"/>
          <w:bCs/>
          <w:kern w:val="0"/>
          <w:sz w:val="30"/>
          <w:szCs w:val="30"/>
        </w:rPr>
        <w:t>2.填写内容要基于事实，简洁扼要，重点突出，逻辑清晰。坚决杜绝任何形式的夸大与虚假宣传，确保所填信息真实可靠。提交材料涉及的所有细节、成果，不得泄露国家机密、商业机密，不得侵犯他人知识产权。</w:t>
      </w:r>
    </w:p>
    <w:p>
      <w:pPr>
        <w:keepNext w:val="0"/>
        <w:keepLines w:val="0"/>
        <w:pageBreakBefore w:val="0"/>
        <w:widowControl w:val="0"/>
        <w:kinsoku/>
        <w:wordWrap/>
        <w:overflowPunct/>
        <w:topLinePunct w:val="0"/>
        <w:autoSpaceDE/>
        <w:autoSpaceDN/>
        <w:bidi w:val="0"/>
        <w:adjustRightInd w:val="0"/>
        <w:snapToGrid w:val="0"/>
        <w:spacing w:line="375" w:lineRule="auto"/>
        <w:ind w:firstLine="600" w:firstLineChars="200"/>
        <w:textAlignment w:val="auto"/>
        <w:rPr>
          <w:rFonts w:hint="eastAsia" w:ascii="仿宋_GB2312" w:hAnsi="仿宋_GB2312" w:eastAsia="仿宋_GB2312" w:cs="仿宋_GB2312"/>
          <w:bCs/>
          <w:kern w:val="0"/>
          <w:sz w:val="30"/>
          <w:szCs w:val="30"/>
        </w:rPr>
      </w:pPr>
      <w:r>
        <w:rPr>
          <w:rFonts w:hint="eastAsia" w:ascii="仿宋_GB2312" w:hAnsi="仿宋_GB2312" w:eastAsia="仿宋_GB2312" w:cs="仿宋_GB2312"/>
          <w:bCs/>
          <w:kern w:val="0"/>
          <w:sz w:val="30"/>
          <w:szCs w:val="30"/>
        </w:rPr>
        <w:t>3.请将填写完整的推荐表电子版（盖章扫描件+Word版）发送至：niandurenwu</w:t>
      </w:r>
      <w:r>
        <w:rPr>
          <w:rFonts w:hint="default" w:ascii="Times New Roman" w:hAnsi="Times New Roman" w:eastAsia="仿宋_GB2312" w:cs="Times New Roman"/>
          <w:bCs/>
          <w:kern w:val="0"/>
          <w:sz w:val="30"/>
          <w:szCs w:val="30"/>
        </w:rPr>
        <w:t>@</w:t>
      </w:r>
      <w:r>
        <w:rPr>
          <w:rFonts w:hint="eastAsia" w:ascii="仿宋_GB2312" w:hAnsi="仿宋_GB2312" w:eastAsia="仿宋_GB2312" w:cs="仿宋_GB2312"/>
          <w:bCs/>
          <w:kern w:val="0"/>
          <w:sz w:val="30"/>
          <w:szCs w:val="30"/>
        </w:rPr>
        <w:t>mee.gov.cn，邮件标题注明“202</w:t>
      </w:r>
      <w:r>
        <w:rPr>
          <w:rFonts w:hint="eastAsia" w:ascii="仿宋_GB2312" w:hAnsi="仿宋_GB2312" w:eastAsia="仿宋_GB2312" w:cs="仿宋_GB2312"/>
          <w:bCs/>
          <w:kern w:val="0"/>
          <w:sz w:val="30"/>
          <w:szCs w:val="30"/>
          <w:lang w:val="en-US" w:eastAsia="zh-CN"/>
        </w:rPr>
        <w:t>6</w:t>
      </w:r>
      <w:r>
        <w:rPr>
          <w:rFonts w:hint="eastAsia" w:ascii="仿宋_GB2312" w:hAnsi="仿宋_GB2312" w:eastAsia="仿宋_GB2312" w:cs="仿宋_GB2312"/>
          <w:bCs/>
          <w:kern w:val="0"/>
          <w:sz w:val="30"/>
          <w:szCs w:val="30"/>
        </w:rPr>
        <w:t>生态文明建设年度人物推荐”，附件命名为“推荐单位名称+推荐人姓名+推荐材料”。</w:t>
      </w:r>
    </w:p>
    <w:p>
      <w:pPr>
        <w:keepNext w:val="0"/>
        <w:keepLines w:val="0"/>
        <w:pageBreakBefore w:val="0"/>
        <w:widowControl w:val="0"/>
        <w:kinsoku/>
        <w:wordWrap/>
        <w:overflowPunct/>
        <w:topLinePunct w:val="0"/>
        <w:autoSpaceDE/>
        <w:autoSpaceDN/>
        <w:bidi w:val="0"/>
        <w:adjustRightInd w:val="0"/>
        <w:snapToGrid w:val="0"/>
        <w:spacing w:line="375" w:lineRule="auto"/>
        <w:ind w:firstLine="600" w:firstLineChars="200"/>
        <w:textAlignment w:val="auto"/>
        <w:rPr>
          <w:rFonts w:hint="eastAsia" w:ascii="仿宋_GB2312" w:hAnsi="仿宋_GB2312" w:eastAsia="仿宋_GB2312" w:cs="仿宋_GB2312"/>
          <w:bCs/>
          <w:kern w:val="0"/>
          <w:sz w:val="30"/>
          <w:szCs w:val="30"/>
        </w:rPr>
      </w:pPr>
      <w:r>
        <w:rPr>
          <w:rFonts w:hint="eastAsia" w:ascii="仿宋_GB2312" w:hAnsi="仿宋_GB2312" w:eastAsia="仿宋_GB2312" w:cs="仿宋_GB2312"/>
          <w:bCs/>
          <w:kern w:val="0"/>
          <w:sz w:val="30"/>
          <w:szCs w:val="30"/>
        </w:rPr>
        <w:t>4.请将盖章后的推荐表（一式三份）邮寄至中国生态文明研究与促进会。</w:t>
      </w:r>
    </w:p>
    <w:p>
      <w:pPr>
        <w:keepNext w:val="0"/>
        <w:keepLines w:val="0"/>
        <w:pageBreakBefore w:val="0"/>
        <w:widowControl w:val="0"/>
        <w:kinsoku/>
        <w:wordWrap/>
        <w:overflowPunct/>
        <w:topLinePunct w:val="0"/>
        <w:autoSpaceDE/>
        <w:autoSpaceDN/>
        <w:bidi w:val="0"/>
        <w:adjustRightInd w:val="0"/>
        <w:snapToGrid w:val="0"/>
        <w:spacing w:line="375" w:lineRule="auto"/>
        <w:ind w:firstLine="600" w:firstLineChars="200"/>
        <w:textAlignment w:val="auto"/>
        <w:rPr>
          <w:rFonts w:hint="eastAsia" w:ascii="仿宋_GB2312" w:hAnsi="仿宋_GB2312" w:eastAsia="仿宋_GB2312" w:cs="仿宋_GB2312"/>
          <w:bCs/>
          <w:kern w:val="0"/>
          <w:sz w:val="30"/>
          <w:szCs w:val="30"/>
          <w:lang w:val="en-US" w:eastAsia="zh-CN"/>
        </w:rPr>
      </w:pPr>
      <w:r>
        <w:rPr>
          <w:rFonts w:hint="eastAsia" w:ascii="仿宋_GB2312" w:hAnsi="仿宋_GB2312" w:eastAsia="仿宋_GB2312" w:cs="仿宋_GB2312"/>
          <w:bCs/>
          <w:kern w:val="0"/>
          <w:sz w:val="30"/>
          <w:szCs w:val="30"/>
        </w:rPr>
        <w:t>联系人：</w:t>
      </w:r>
      <w:r>
        <w:rPr>
          <w:rFonts w:hint="eastAsia" w:ascii="仿宋_GB2312" w:hAnsi="仿宋_GB2312" w:eastAsia="仿宋_GB2312" w:cs="仿宋_GB2312"/>
          <w:bCs/>
          <w:kern w:val="0"/>
          <w:sz w:val="30"/>
          <w:szCs w:val="30"/>
          <w:lang w:val="en-US" w:eastAsia="zh-CN"/>
        </w:rPr>
        <w:t>景艳丽、李永利</w:t>
      </w:r>
    </w:p>
    <w:p>
      <w:pPr>
        <w:keepNext w:val="0"/>
        <w:keepLines w:val="0"/>
        <w:pageBreakBefore w:val="0"/>
        <w:widowControl w:val="0"/>
        <w:kinsoku/>
        <w:wordWrap/>
        <w:overflowPunct/>
        <w:topLinePunct w:val="0"/>
        <w:autoSpaceDE/>
        <w:autoSpaceDN/>
        <w:bidi w:val="0"/>
        <w:adjustRightInd w:val="0"/>
        <w:snapToGrid w:val="0"/>
        <w:spacing w:line="375" w:lineRule="auto"/>
        <w:ind w:firstLine="600" w:firstLineChars="200"/>
        <w:textAlignment w:val="auto"/>
        <w:rPr>
          <w:rFonts w:hint="eastAsia" w:ascii="仿宋_GB2312" w:hAnsi="仿宋_GB2312" w:eastAsia="仿宋_GB2312" w:cs="仿宋_GB2312"/>
          <w:bCs/>
          <w:kern w:val="0"/>
          <w:sz w:val="30"/>
          <w:szCs w:val="30"/>
        </w:rPr>
      </w:pPr>
      <w:r>
        <w:rPr>
          <w:rFonts w:hint="eastAsia" w:ascii="仿宋_GB2312" w:hAnsi="仿宋_GB2312" w:eastAsia="仿宋_GB2312" w:cs="仿宋_GB2312"/>
          <w:bCs/>
          <w:kern w:val="0"/>
          <w:sz w:val="30"/>
          <w:szCs w:val="30"/>
        </w:rPr>
        <w:t>联系电话：（010）82268552</w:t>
      </w:r>
      <w:r>
        <w:rPr>
          <w:rFonts w:hint="eastAsia" w:ascii="仿宋_GB2312" w:hAnsi="仿宋_GB2312" w:eastAsia="仿宋_GB2312" w:cs="仿宋_GB2312"/>
          <w:bCs/>
          <w:kern w:val="0"/>
          <w:sz w:val="30"/>
          <w:szCs w:val="30"/>
          <w:lang w:eastAsia="zh-CN"/>
        </w:rPr>
        <w:t>、82268153</w:t>
      </w:r>
    </w:p>
    <w:p>
      <w:pPr>
        <w:keepNext w:val="0"/>
        <w:keepLines w:val="0"/>
        <w:pageBreakBefore w:val="0"/>
        <w:widowControl w:val="0"/>
        <w:kinsoku/>
        <w:wordWrap/>
        <w:overflowPunct/>
        <w:topLinePunct w:val="0"/>
        <w:autoSpaceDE/>
        <w:autoSpaceDN/>
        <w:bidi w:val="0"/>
        <w:adjustRightInd w:val="0"/>
        <w:snapToGrid w:val="0"/>
        <w:spacing w:line="375" w:lineRule="auto"/>
        <w:ind w:firstLine="600" w:firstLineChars="200"/>
        <w:textAlignment w:val="auto"/>
        <w:rPr>
          <w:rFonts w:hint="eastAsia" w:ascii="仿宋_GB2312" w:hAnsi="仿宋_GB2312" w:eastAsia="仿宋_GB2312" w:cs="仿宋_GB2312"/>
          <w:bCs/>
          <w:kern w:val="0"/>
          <w:sz w:val="30"/>
          <w:szCs w:val="30"/>
        </w:rPr>
      </w:pPr>
      <w:r>
        <w:rPr>
          <w:rFonts w:hint="eastAsia" w:ascii="仿宋_GB2312" w:hAnsi="仿宋_GB2312" w:eastAsia="仿宋_GB2312" w:cs="仿宋_GB2312"/>
          <w:bCs/>
          <w:kern w:val="0"/>
          <w:sz w:val="30"/>
          <w:szCs w:val="30"/>
        </w:rPr>
        <w:t>邮寄地址：北京市西城区后英房胡同5号环境国际公约履约大楼50</w:t>
      </w:r>
      <w:r>
        <w:rPr>
          <w:rFonts w:hint="eastAsia" w:ascii="仿宋_GB2312" w:hAnsi="仿宋_GB2312" w:eastAsia="仿宋_GB2312" w:cs="仿宋_GB2312"/>
          <w:bCs/>
          <w:kern w:val="0"/>
          <w:sz w:val="30"/>
          <w:szCs w:val="30"/>
          <w:lang w:val="en-US" w:eastAsia="zh-CN"/>
        </w:rPr>
        <w:t>9</w:t>
      </w:r>
      <w:r>
        <w:rPr>
          <w:rFonts w:hint="eastAsia" w:ascii="仿宋_GB2312" w:hAnsi="仿宋_GB2312" w:eastAsia="仿宋_GB2312" w:cs="仿宋_GB2312"/>
          <w:bCs/>
          <w:kern w:val="0"/>
          <w:sz w:val="30"/>
          <w:szCs w:val="30"/>
        </w:rPr>
        <w:t>室</w:t>
      </w:r>
    </w:p>
    <w:p>
      <w:pPr>
        <w:keepNext w:val="0"/>
        <w:keepLines w:val="0"/>
        <w:pageBreakBefore w:val="0"/>
        <w:widowControl w:val="0"/>
        <w:kinsoku/>
        <w:wordWrap/>
        <w:overflowPunct/>
        <w:topLinePunct w:val="0"/>
        <w:autoSpaceDE/>
        <w:autoSpaceDN/>
        <w:bidi w:val="0"/>
        <w:adjustRightInd w:val="0"/>
        <w:snapToGrid w:val="0"/>
        <w:spacing w:line="375" w:lineRule="auto"/>
        <w:ind w:firstLine="600" w:firstLineChars="200"/>
        <w:textAlignment w:val="auto"/>
        <w:rPr>
          <w:rFonts w:hint="eastAsia" w:ascii="仿宋_GB2312" w:hAnsi="仿宋_GB2312" w:eastAsia="仿宋_GB2312" w:cs="仿宋_GB2312"/>
          <w:bCs/>
          <w:kern w:val="0"/>
          <w:sz w:val="30"/>
          <w:szCs w:val="30"/>
        </w:rPr>
      </w:pPr>
      <w:r>
        <w:rPr>
          <w:rFonts w:hint="eastAsia" w:ascii="仿宋_GB2312" w:hAnsi="仿宋_GB2312" w:eastAsia="仿宋_GB2312" w:cs="仿宋_GB2312"/>
          <w:bCs/>
          <w:kern w:val="0"/>
          <w:sz w:val="30"/>
          <w:szCs w:val="30"/>
        </w:rPr>
        <w:t>邮政编码：100035</w:t>
      </w:r>
    </w:p>
    <w:p>
      <w:pPr>
        <w:ind w:firstLine="640" w:firstLineChars="200"/>
        <w:rPr>
          <w:rFonts w:ascii="Times New Roman" w:hAnsi="Times New Roman" w:eastAsia="仿宋_GB2312" w:cs="Times New Roman"/>
          <w:bCs/>
          <w:kern w:val="0"/>
          <w:sz w:val="32"/>
          <w:szCs w:val="32"/>
        </w:rPr>
      </w:pPr>
    </w:p>
    <w:p>
      <w:pPr>
        <w:spacing w:line="240" w:lineRule="auto"/>
        <w:rPr>
          <w:rFonts w:ascii="Times New Roman" w:hAnsi="Times New Roman" w:eastAsia="仿宋_GB2312" w:cs="Times New Roman"/>
          <w:bCs/>
          <w:kern w:val="0"/>
          <w:sz w:val="6"/>
          <w:szCs w:val="6"/>
        </w:rPr>
      </w:pPr>
      <w:r>
        <w:rPr>
          <w:rFonts w:ascii="Times New Roman" w:hAnsi="Times New Roman" w:eastAsia="仿宋_GB2312" w:cs="Times New Roman"/>
          <w:bCs/>
          <w:kern w:val="0"/>
          <w:sz w:val="6"/>
          <w:szCs w:val="6"/>
        </w:rPr>
        <w:br w:type="page"/>
      </w:r>
    </w:p>
    <w:p>
      <w:pPr>
        <w:keepNext w:val="0"/>
        <w:keepLines w:val="0"/>
        <w:pageBreakBefore w:val="0"/>
        <w:widowControl w:val="0"/>
        <w:kinsoku/>
        <w:wordWrap/>
        <w:overflowPunct/>
        <w:topLinePunct w:val="0"/>
        <w:autoSpaceDE/>
        <w:autoSpaceDN/>
        <w:bidi w:val="0"/>
        <w:adjustRightInd w:val="0"/>
        <w:snapToGrid w:val="0"/>
        <w:spacing w:line="408" w:lineRule="auto"/>
        <w:jc w:val="left"/>
        <w:textAlignment w:val="auto"/>
        <w:rPr>
          <w:rFonts w:hint="eastAsia" w:ascii="黑体" w:hAnsi="黑体" w:eastAsia="黑体" w:cs="黑体"/>
          <w:bCs/>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方正小标宋_GBK" w:hAnsi="方正小标宋_GBK" w:eastAsia="方正小标宋_GBK" w:cs="方正小标宋_GBK"/>
          <w:sz w:val="38"/>
          <w:szCs w:val="38"/>
        </w:rPr>
      </w:pPr>
      <w:r>
        <w:rPr>
          <w:rFonts w:hint="eastAsia" w:ascii="方正小标宋_GBK" w:hAnsi="方正小标宋_GBK" w:eastAsia="方正小标宋_GBK" w:cs="方正小标宋_GBK"/>
          <w:sz w:val="38"/>
          <w:szCs w:val="38"/>
          <w:lang w:val="en-US" w:eastAsia="zh-CN"/>
        </w:rPr>
        <w:t>“2026生态文明建设年度人物”</w:t>
      </w:r>
      <w:r>
        <w:rPr>
          <w:rFonts w:hint="eastAsia" w:ascii="方正小标宋_GBK" w:hAnsi="方正小标宋_GBK" w:eastAsia="方正小标宋_GBK" w:cs="方正小标宋_GBK"/>
          <w:sz w:val="38"/>
          <w:szCs w:val="38"/>
        </w:rPr>
        <w:t>推荐表</w:t>
      </w:r>
    </w:p>
    <w:p>
      <w:pPr>
        <w:keepNext w:val="0"/>
        <w:keepLines w:val="0"/>
        <w:pageBreakBefore w:val="0"/>
        <w:widowControl w:val="0"/>
        <w:kinsoku/>
        <w:wordWrap/>
        <w:overflowPunct/>
        <w:topLinePunct w:val="0"/>
        <w:autoSpaceDE/>
        <w:autoSpaceDN/>
        <w:bidi w:val="0"/>
        <w:adjustRightInd w:val="0"/>
        <w:snapToGrid w:val="0"/>
        <w:spacing w:line="408" w:lineRule="auto"/>
        <w:jc w:val="left"/>
        <w:textAlignment w:val="auto"/>
        <w:rPr>
          <w:rFonts w:hint="eastAsia" w:ascii="黑体" w:hAnsi="黑体" w:eastAsia="黑体" w:cs="黑体"/>
          <w:bCs/>
          <w:sz w:val="32"/>
          <w:szCs w:val="32"/>
        </w:rPr>
      </w:pPr>
    </w:p>
    <w:p>
      <w:pPr>
        <w:keepNext w:val="0"/>
        <w:keepLines w:val="0"/>
        <w:pageBreakBefore w:val="0"/>
        <w:widowControl/>
        <w:kinsoku/>
        <w:wordWrap/>
        <w:overflowPunct/>
        <w:topLinePunct w:val="0"/>
        <w:autoSpaceDE/>
        <w:autoSpaceDN/>
        <w:bidi w:val="0"/>
        <w:adjustRightInd w:val="0"/>
        <w:snapToGrid w:val="0"/>
        <w:spacing w:after="157" w:afterLines="50" w:line="240" w:lineRule="auto"/>
        <w:jc w:val="center"/>
        <w:textAlignment w:val="auto"/>
        <w:rPr>
          <w:rFonts w:ascii="Times New Roman" w:hAnsi="Times New Roman" w:eastAsia="仿宋_GB2312" w:cs="Times New Roman"/>
          <w:kern w:val="24"/>
          <w:sz w:val="28"/>
          <w:szCs w:val="28"/>
        </w:rPr>
      </w:pPr>
      <w:r>
        <w:rPr>
          <w:rFonts w:ascii="Times New Roman" w:hAnsi="Times New Roman" w:eastAsia="仿宋_GB2312" w:cs="Times New Roman"/>
          <w:bCs w:val="0"/>
          <w:kern w:val="24"/>
          <w:sz w:val="28"/>
          <w:szCs w:val="28"/>
        </w:rPr>
        <w:t>参选领域：</w:t>
      </w:r>
      <w:r>
        <w:rPr>
          <w:rFonts w:ascii="Times New Roman" w:hAnsi="Times New Roman" w:eastAsia="仿宋_GB2312" w:cs="Times New Roman"/>
          <w:color w:val="auto"/>
          <w:kern w:val="24"/>
          <w:sz w:val="28"/>
          <w:szCs w:val="28"/>
        </w:rPr>
        <w:t>□</w:t>
      </w:r>
      <w:r>
        <w:rPr>
          <w:rFonts w:ascii="Times New Roman" w:hAnsi="Times New Roman" w:eastAsia="仿宋_GB2312" w:cs="Times New Roman"/>
          <w:bCs w:val="0"/>
          <w:kern w:val="24"/>
          <w:sz w:val="28"/>
          <w:szCs w:val="28"/>
        </w:rPr>
        <w:t>学术</w:t>
      </w:r>
      <w:r>
        <w:rPr>
          <w:rFonts w:hint="default" w:ascii="Times New Roman" w:hAnsi="Times New Roman" w:eastAsia="仿宋_GB2312" w:cs="Times New Roman"/>
          <w:bCs w:val="0"/>
          <w:kern w:val="24"/>
          <w:sz w:val="28"/>
          <w:szCs w:val="28"/>
          <w:lang w:val="en-US" w:eastAsia="zh-CN"/>
        </w:rPr>
        <w:t>教育</w:t>
      </w:r>
      <w:r>
        <w:rPr>
          <w:rFonts w:ascii="Times New Roman" w:hAnsi="Times New Roman" w:eastAsia="仿宋_GB2312" w:cs="Times New Roman"/>
          <w:bCs w:val="0"/>
          <w:kern w:val="24"/>
          <w:sz w:val="28"/>
          <w:szCs w:val="28"/>
        </w:rPr>
        <w:t xml:space="preserve">界 </w:t>
      </w:r>
      <w:r>
        <w:rPr>
          <w:rFonts w:ascii="Times New Roman" w:hAnsi="Times New Roman" w:eastAsia="仿宋_GB2312" w:cs="Times New Roman"/>
          <w:color w:val="auto"/>
          <w:kern w:val="24"/>
          <w:sz w:val="28"/>
          <w:szCs w:val="28"/>
        </w:rPr>
        <w:t>□</w:t>
      </w:r>
      <w:r>
        <w:rPr>
          <w:rFonts w:hint="default" w:ascii="Times New Roman" w:hAnsi="Times New Roman" w:eastAsia="仿宋_GB2312" w:cs="Times New Roman"/>
          <w:bCs w:val="0"/>
          <w:color w:val="auto"/>
          <w:kern w:val="24"/>
          <w:sz w:val="28"/>
          <w:szCs w:val="28"/>
          <w:lang w:val="en-US" w:eastAsia="zh-CN"/>
        </w:rPr>
        <w:t>社会</w:t>
      </w:r>
      <w:r>
        <w:rPr>
          <w:rFonts w:ascii="Times New Roman" w:hAnsi="Times New Roman" w:eastAsia="仿宋_GB2312" w:cs="Times New Roman"/>
          <w:bCs w:val="0"/>
          <w:kern w:val="24"/>
          <w:sz w:val="28"/>
          <w:szCs w:val="28"/>
        </w:rPr>
        <w:t xml:space="preserve">服务界 </w:t>
      </w:r>
      <w:r>
        <w:rPr>
          <w:rFonts w:ascii="Times New Roman" w:hAnsi="Times New Roman" w:eastAsia="仿宋_GB2312" w:cs="Times New Roman"/>
          <w:color w:val="auto"/>
          <w:kern w:val="24"/>
          <w:sz w:val="28"/>
          <w:szCs w:val="28"/>
        </w:rPr>
        <w:t>□</w:t>
      </w:r>
      <w:r>
        <w:rPr>
          <w:rFonts w:ascii="Times New Roman" w:hAnsi="Times New Roman" w:eastAsia="仿宋_GB2312" w:cs="Times New Roman"/>
          <w:bCs w:val="0"/>
          <w:kern w:val="24"/>
          <w:sz w:val="28"/>
          <w:szCs w:val="28"/>
        </w:rPr>
        <w:t xml:space="preserve">新闻媒体 </w:t>
      </w:r>
      <w:r>
        <w:rPr>
          <w:rFonts w:ascii="Times New Roman" w:hAnsi="Times New Roman" w:eastAsia="仿宋_GB2312" w:cs="Times New Roman"/>
          <w:color w:val="auto"/>
          <w:kern w:val="24"/>
          <w:sz w:val="28"/>
          <w:szCs w:val="28"/>
        </w:rPr>
        <w:t>□</w:t>
      </w:r>
      <w:r>
        <w:rPr>
          <w:rFonts w:ascii="Times New Roman" w:hAnsi="Times New Roman" w:eastAsia="仿宋_GB2312" w:cs="Times New Roman"/>
          <w:bCs w:val="0"/>
          <w:kern w:val="24"/>
          <w:sz w:val="28"/>
          <w:szCs w:val="28"/>
        </w:rPr>
        <w:t xml:space="preserve">文化艺术界 </w:t>
      </w:r>
      <w:r>
        <w:rPr>
          <w:rFonts w:ascii="Times New Roman" w:hAnsi="Times New Roman" w:eastAsia="仿宋_GB2312" w:cs="Times New Roman"/>
          <w:color w:val="auto"/>
          <w:kern w:val="24"/>
          <w:sz w:val="28"/>
          <w:szCs w:val="28"/>
        </w:rPr>
        <w:t>□</w:t>
      </w:r>
      <w:r>
        <w:rPr>
          <w:rFonts w:ascii="Times New Roman" w:hAnsi="Times New Roman" w:eastAsia="仿宋_GB2312" w:cs="Times New Roman"/>
          <w:bCs w:val="0"/>
          <w:kern w:val="24"/>
          <w:sz w:val="28"/>
          <w:szCs w:val="28"/>
        </w:rPr>
        <w:t>企业界</w:t>
      </w:r>
    </w:p>
    <w:tbl>
      <w:tblPr>
        <w:tblStyle w:val="5"/>
        <w:tblW w:w="878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784"/>
        <w:gridCol w:w="856"/>
        <w:gridCol w:w="929"/>
        <w:gridCol w:w="850"/>
        <w:gridCol w:w="850"/>
        <w:gridCol w:w="850"/>
        <w:gridCol w:w="18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850" w:type="dxa"/>
            <w:noWrap w:val="0"/>
            <w:vAlign w:val="center"/>
          </w:tcPr>
          <w:p>
            <w:pPr>
              <w:widowControl/>
              <w:jc w:val="center"/>
              <w:rPr>
                <w:rFonts w:ascii="Times New Roman" w:hAnsi="Times New Roman" w:eastAsia="仿宋_GB2312" w:cs="Times New Roman"/>
                <w:kern w:val="24"/>
                <w:sz w:val="24"/>
              </w:rPr>
            </w:pPr>
            <w:r>
              <w:rPr>
                <w:rFonts w:ascii="Times New Roman" w:hAnsi="Times New Roman" w:eastAsia="仿宋_GB2312" w:cs="Times New Roman"/>
                <w:kern w:val="24"/>
                <w:sz w:val="24"/>
              </w:rPr>
              <w:t>姓名</w:t>
            </w:r>
          </w:p>
        </w:tc>
        <w:tc>
          <w:tcPr>
            <w:tcW w:w="1784" w:type="dxa"/>
            <w:noWrap w:val="0"/>
            <w:vAlign w:val="center"/>
          </w:tcPr>
          <w:p>
            <w:pPr>
              <w:widowControl/>
              <w:jc w:val="center"/>
              <w:rPr>
                <w:rFonts w:ascii="Times New Roman" w:hAnsi="Times New Roman" w:eastAsia="仿宋_GB2312" w:cs="Times New Roman"/>
                <w:kern w:val="24"/>
                <w:sz w:val="24"/>
              </w:rPr>
            </w:pPr>
          </w:p>
        </w:tc>
        <w:tc>
          <w:tcPr>
            <w:tcW w:w="856" w:type="dxa"/>
            <w:noWrap w:val="0"/>
            <w:vAlign w:val="center"/>
          </w:tcPr>
          <w:p>
            <w:pPr>
              <w:widowControl/>
              <w:jc w:val="center"/>
              <w:rPr>
                <w:rFonts w:ascii="Times New Roman" w:hAnsi="Times New Roman" w:eastAsia="仿宋_GB2312" w:cs="Times New Roman"/>
                <w:kern w:val="24"/>
                <w:sz w:val="24"/>
              </w:rPr>
            </w:pPr>
            <w:r>
              <w:rPr>
                <w:rFonts w:ascii="Times New Roman" w:hAnsi="Times New Roman" w:eastAsia="仿宋_GB2312" w:cs="Times New Roman"/>
                <w:kern w:val="24"/>
                <w:sz w:val="24"/>
              </w:rPr>
              <w:t>性别</w:t>
            </w:r>
          </w:p>
        </w:tc>
        <w:tc>
          <w:tcPr>
            <w:tcW w:w="929" w:type="dxa"/>
            <w:noWrap w:val="0"/>
            <w:vAlign w:val="center"/>
          </w:tcPr>
          <w:p>
            <w:pPr>
              <w:widowControl/>
              <w:jc w:val="center"/>
              <w:rPr>
                <w:rFonts w:ascii="Times New Roman" w:hAnsi="Times New Roman" w:eastAsia="仿宋_GB2312" w:cs="Times New Roman"/>
                <w:kern w:val="24"/>
                <w:sz w:val="24"/>
              </w:rPr>
            </w:pPr>
          </w:p>
        </w:tc>
        <w:tc>
          <w:tcPr>
            <w:tcW w:w="850" w:type="dxa"/>
            <w:noWrap w:val="0"/>
            <w:vAlign w:val="center"/>
          </w:tcPr>
          <w:p>
            <w:pPr>
              <w:widowControl/>
              <w:jc w:val="center"/>
              <w:rPr>
                <w:rFonts w:ascii="Times New Roman" w:hAnsi="Times New Roman" w:eastAsia="仿宋_GB2312" w:cs="Times New Roman"/>
                <w:kern w:val="24"/>
                <w:sz w:val="24"/>
              </w:rPr>
            </w:pPr>
            <w:r>
              <w:rPr>
                <w:rFonts w:ascii="Times New Roman" w:hAnsi="Times New Roman" w:eastAsia="仿宋_GB2312" w:cs="Times New Roman"/>
                <w:kern w:val="24"/>
                <w:sz w:val="24"/>
              </w:rPr>
              <w:t>民族</w:t>
            </w:r>
          </w:p>
        </w:tc>
        <w:tc>
          <w:tcPr>
            <w:tcW w:w="850" w:type="dxa"/>
            <w:noWrap w:val="0"/>
            <w:vAlign w:val="center"/>
          </w:tcPr>
          <w:p>
            <w:pPr>
              <w:widowControl/>
              <w:jc w:val="center"/>
              <w:rPr>
                <w:rFonts w:ascii="Times New Roman" w:hAnsi="Times New Roman" w:eastAsia="仿宋_GB2312" w:cs="Times New Roman"/>
                <w:kern w:val="24"/>
                <w:sz w:val="24"/>
              </w:rPr>
            </w:pPr>
          </w:p>
        </w:tc>
        <w:tc>
          <w:tcPr>
            <w:tcW w:w="850" w:type="dxa"/>
            <w:noWrap w:val="0"/>
            <w:vAlign w:val="center"/>
          </w:tcPr>
          <w:p>
            <w:pPr>
              <w:widowControl/>
              <w:jc w:val="center"/>
              <w:rPr>
                <w:rFonts w:ascii="Times New Roman" w:hAnsi="Times New Roman" w:eastAsia="仿宋_GB2312" w:cs="Times New Roman"/>
                <w:kern w:val="24"/>
                <w:sz w:val="24"/>
              </w:rPr>
            </w:pPr>
            <w:r>
              <w:rPr>
                <w:rFonts w:hint="default" w:ascii="Times New Roman" w:hAnsi="Times New Roman" w:eastAsia="仿宋_GB2312" w:cs="Times New Roman"/>
                <w:kern w:val="24"/>
                <w:sz w:val="24"/>
              </w:rPr>
              <w:t>出生年月</w:t>
            </w:r>
          </w:p>
        </w:tc>
        <w:tc>
          <w:tcPr>
            <w:tcW w:w="1818" w:type="dxa"/>
            <w:noWrap w:val="0"/>
            <w:vAlign w:val="center"/>
          </w:tcPr>
          <w:p>
            <w:pPr>
              <w:widowControl/>
              <w:jc w:val="center"/>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850" w:type="dxa"/>
            <w:noWrap w:val="0"/>
            <w:vAlign w:val="center"/>
          </w:tcPr>
          <w:p>
            <w:pPr>
              <w:widowControl/>
              <w:jc w:val="center"/>
              <w:rPr>
                <w:rFonts w:ascii="Times New Roman" w:hAnsi="Times New Roman" w:eastAsia="仿宋_GB2312" w:cs="Times New Roman"/>
                <w:kern w:val="24"/>
                <w:sz w:val="24"/>
              </w:rPr>
            </w:pPr>
            <w:r>
              <w:rPr>
                <w:rFonts w:ascii="Times New Roman" w:hAnsi="Times New Roman" w:eastAsia="仿宋_GB2312" w:cs="Times New Roman"/>
                <w:kern w:val="24"/>
                <w:sz w:val="24"/>
              </w:rPr>
              <w:t>政治</w:t>
            </w:r>
          </w:p>
          <w:p>
            <w:pPr>
              <w:widowControl/>
              <w:jc w:val="center"/>
              <w:rPr>
                <w:rFonts w:ascii="Times New Roman" w:hAnsi="Times New Roman" w:eastAsia="仿宋_GB2312" w:cs="Times New Roman"/>
                <w:kern w:val="24"/>
                <w:sz w:val="24"/>
              </w:rPr>
            </w:pPr>
            <w:r>
              <w:rPr>
                <w:rFonts w:ascii="Times New Roman" w:hAnsi="Times New Roman" w:eastAsia="仿宋_GB2312" w:cs="Times New Roman"/>
                <w:kern w:val="24"/>
                <w:sz w:val="24"/>
              </w:rPr>
              <w:t>面貌</w:t>
            </w:r>
          </w:p>
        </w:tc>
        <w:tc>
          <w:tcPr>
            <w:tcW w:w="1784" w:type="dxa"/>
            <w:noWrap w:val="0"/>
            <w:vAlign w:val="center"/>
          </w:tcPr>
          <w:p>
            <w:pPr>
              <w:widowControl/>
              <w:jc w:val="center"/>
              <w:rPr>
                <w:rFonts w:hint="default" w:ascii="Times New Roman" w:hAnsi="Times New Roman" w:eastAsia="仿宋_GB2312" w:cs="Times New Roman"/>
                <w:kern w:val="24"/>
                <w:sz w:val="24"/>
              </w:rPr>
            </w:pPr>
          </w:p>
        </w:tc>
        <w:tc>
          <w:tcPr>
            <w:tcW w:w="856" w:type="dxa"/>
            <w:noWrap w:val="0"/>
            <w:vAlign w:val="center"/>
          </w:tcPr>
          <w:p>
            <w:pPr>
              <w:widowControl/>
              <w:jc w:val="center"/>
              <w:rPr>
                <w:rFonts w:ascii="Times New Roman" w:hAnsi="Times New Roman" w:eastAsia="仿宋_GB2312" w:cs="Times New Roman"/>
                <w:kern w:val="24"/>
                <w:sz w:val="24"/>
              </w:rPr>
            </w:pPr>
            <w:r>
              <w:rPr>
                <w:rFonts w:hint="default" w:ascii="Times New Roman" w:hAnsi="Times New Roman" w:eastAsia="仿宋_GB2312" w:cs="Times New Roman"/>
                <w:kern w:val="24"/>
                <w:sz w:val="24"/>
              </w:rPr>
              <w:t>学历</w:t>
            </w:r>
          </w:p>
        </w:tc>
        <w:tc>
          <w:tcPr>
            <w:tcW w:w="1779" w:type="dxa"/>
            <w:gridSpan w:val="2"/>
            <w:noWrap w:val="0"/>
            <w:vAlign w:val="center"/>
          </w:tcPr>
          <w:p>
            <w:pPr>
              <w:widowControl/>
              <w:jc w:val="center"/>
              <w:rPr>
                <w:rFonts w:ascii="Times New Roman" w:hAnsi="Times New Roman" w:eastAsia="仿宋_GB2312" w:cs="Times New Roman"/>
                <w:kern w:val="24"/>
                <w:sz w:val="24"/>
              </w:rPr>
            </w:pPr>
          </w:p>
        </w:tc>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学位</w:t>
            </w:r>
          </w:p>
        </w:tc>
        <w:tc>
          <w:tcPr>
            <w:tcW w:w="2668" w:type="dxa"/>
            <w:gridSpan w:val="2"/>
            <w:noWrap w:val="0"/>
            <w:vAlign w:val="center"/>
          </w:tcPr>
          <w:p>
            <w:pPr>
              <w:widowControl/>
              <w:jc w:val="center"/>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证件</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类型</w:t>
            </w:r>
          </w:p>
        </w:tc>
        <w:tc>
          <w:tcPr>
            <w:tcW w:w="3569" w:type="dxa"/>
            <w:gridSpan w:val="3"/>
            <w:noWrap w:val="0"/>
            <w:vAlign w:val="center"/>
          </w:tcPr>
          <w:p>
            <w:pPr>
              <w:widowControl/>
              <w:jc w:val="center"/>
              <w:rPr>
                <w:rFonts w:ascii="Times New Roman" w:hAnsi="Times New Roman" w:eastAsia="仿宋_GB2312" w:cs="Times New Roman"/>
                <w:kern w:val="24"/>
                <w:sz w:val="24"/>
              </w:rPr>
            </w:pPr>
          </w:p>
        </w:tc>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证件</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号码</w:t>
            </w:r>
          </w:p>
        </w:tc>
        <w:tc>
          <w:tcPr>
            <w:tcW w:w="3518" w:type="dxa"/>
            <w:gridSpan w:val="3"/>
            <w:noWrap w:val="0"/>
            <w:vAlign w:val="center"/>
          </w:tcPr>
          <w:p>
            <w:pPr>
              <w:widowControl/>
              <w:jc w:val="center"/>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工作</w:t>
            </w:r>
          </w:p>
          <w:p>
            <w:pPr>
              <w:widowControl/>
              <w:jc w:val="center"/>
              <w:rPr>
                <w:rFonts w:ascii="Times New Roman" w:hAnsi="Times New Roman" w:eastAsia="仿宋_GB2312" w:cs="Times New Roman"/>
                <w:kern w:val="24"/>
                <w:sz w:val="24"/>
              </w:rPr>
            </w:pPr>
            <w:r>
              <w:rPr>
                <w:rFonts w:ascii="Times New Roman" w:hAnsi="Times New Roman" w:eastAsia="仿宋_GB2312" w:cs="Times New Roman"/>
                <w:kern w:val="24"/>
                <w:sz w:val="24"/>
              </w:rPr>
              <w:t>单位</w:t>
            </w:r>
          </w:p>
        </w:tc>
        <w:tc>
          <w:tcPr>
            <w:tcW w:w="3569" w:type="dxa"/>
            <w:gridSpan w:val="3"/>
            <w:noWrap w:val="0"/>
            <w:vAlign w:val="center"/>
          </w:tcPr>
          <w:p>
            <w:pPr>
              <w:widowControl/>
              <w:jc w:val="center"/>
              <w:rPr>
                <w:rFonts w:ascii="Times New Roman" w:hAnsi="Times New Roman" w:eastAsia="仿宋_GB2312" w:cs="Times New Roman"/>
                <w:kern w:val="24"/>
                <w:sz w:val="24"/>
              </w:rPr>
            </w:pPr>
          </w:p>
        </w:tc>
        <w:tc>
          <w:tcPr>
            <w:tcW w:w="850" w:type="dxa"/>
            <w:noWrap w:val="0"/>
            <w:vAlign w:val="center"/>
          </w:tcPr>
          <w:p>
            <w:pPr>
              <w:widowControl/>
              <w:jc w:val="center"/>
              <w:rPr>
                <w:rFonts w:hint="default" w:ascii="Times New Roman" w:hAnsi="Times New Roman" w:eastAsia="仿宋_GB2312" w:cs="Times New Roman"/>
                <w:kern w:val="24"/>
                <w:sz w:val="24"/>
                <w:lang w:val="en-US" w:eastAsia="zh-CN"/>
              </w:rPr>
            </w:pPr>
            <w:r>
              <w:rPr>
                <w:rFonts w:hint="default" w:ascii="Times New Roman" w:hAnsi="Times New Roman" w:eastAsia="仿宋_GB2312" w:cs="Times New Roman"/>
                <w:kern w:val="24"/>
                <w:sz w:val="24"/>
              </w:rPr>
              <w:t>职务</w:t>
            </w:r>
            <w:r>
              <w:rPr>
                <w:rFonts w:hint="default" w:ascii="Times New Roman" w:hAnsi="Times New Roman" w:eastAsia="仿宋_GB2312" w:cs="Times New Roman"/>
                <w:kern w:val="24"/>
                <w:sz w:val="24"/>
                <w:lang w:val="en-US" w:eastAsia="zh-CN"/>
              </w:rPr>
              <w:t>职级</w:t>
            </w:r>
          </w:p>
        </w:tc>
        <w:tc>
          <w:tcPr>
            <w:tcW w:w="3518" w:type="dxa"/>
            <w:gridSpan w:val="3"/>
            <w:noWrap w:val="0"/>
            <w:vAlign w:val="center"/>
          </w:tcPr>
          <w:p>
            <w:pPr>
              <w:widowControl/>
              <w:jc w:val="center"/>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850" w:type="dxa"/>
            <w:noWrap w:val="0"/>
            <w:vAlign w:val="center"/>
          </w:tcPr>
          <w:p>
            <w:pPr>
              <w:widowControl/>
              <w:jc w:val="center"/>
              <w:rPr>
                <w:rFonts w:hint="default" w:ascii="Times New Roman" w:hAnsi="Times New Roman" w:eastAsia="仿宋_GB2312" w:cs="Times New Roman"/>
                <w:kern w:val="24"/>
                <w:sz w:val="24"/>
                <w:lang w:val="en-US" w:eastAsia="zh-CN"/>
              </w:rPr>
            </w:pPr>
            <w:r>
              <w:rPr>
                <w:rFonts w:hint="default" w:ascii="Times New Roman" w:hAnsi="Times New Roman" w:eastAsia="仿宋_GB2312" w:cs="Times New Roman"/>
                <w:kern w:val="24"/>
                <w:sz w:val="24"/>
                <w:lang w:val="en-US" w:eastAsia="zh-CN"/>
              </w:rPr>
              <w:t>行政级别</w:t>
            </w:r>
          </w:p>
        </w:tc>
        <w:tc>
          <w:tcPr>
            <w:tcW w:w="3569" w:type="dxa"/>
            <w:gridSpan w:val="3"/>
            <w:noWrap w:val="0"/>
            <w:vAlign w:val="center"/>
          </w:tcPr>
          <w:p>
            <w:pPr>
              <w:widowControl/>
              <w:jc w:val="center"/>
              <w:rPr>
                <w:rFonts w:ascii="Times New Roman" w:hAnsi="Times New Roman" w:eastAsia="仿宋_GB2312" w:cs="Times New Roman"/>
                <w:kern w:val="24"/>
                <w:sz w:val="24"/>
              </w:rPr>
            </w:pPr>
          </w:p>
        </w:tc>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职称</w:t>
            </w:r>
          </w:p>
        </w:tc>
        <w:tc>
          <w:tcPr>
            <w:tcW w:w="3518" w:type="dxa"/>
            <w:gridSpan w:val="3"/>
            <w:noWrap w:val="0"/>
            <w:vAlign w:val="center"/>
          </w:tcPr>
          <w:p>
            <w:pPr>
              <w:widowControl/>
              <w:jc w:val="center"/>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通讯</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地址</w:t>
            </w:r>
          </w:p>
        </w:tc>
        <w:tc>
          <w:tcPr>
            <w:tcW w:w="7937" w:type="dxa"/>
            <w:gridSpan w:val="7"/>
            <w:noWrap w:val="0"/>
            <w:vAlign w:val="center"/>
          </w:tcPr>
          <w:p>
            <w:pPr>
              <w:widowControl/>
              <w:jc w:val="center"/>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8787" w:type="dxa"/>
            <w:gridSpan w:val="8"/>
            <w:noWrap w:val="0"/>
            <w:vAlign w:val="center"/>
          </w:tcPr>
          <w:p>
            <w:pPr>
              <w:keepNext w:val="0"/>
              <w:keepLines w:val="0"/>
              <w:pageBreakBefore w:val="0"/>
              <w:widowControl w:val="0"/>
              <w:kinsoku/>
              <w:wordWrap/>
              <w:overflowPunct/>
              <w:topLinePunct w:val="0"/>
              <w:autoSpaceDE/>
              <w:autoSpaceDN/>
              <w:bidi w:val="0"/>
              <w:adjustRightInd w:val="0"/>
              <w:snapToGrid w:val="0"/>
              <w:spacing w:before="157" w:beforeLines="50" w:after="93" w:afterLines="30" w:line="30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身份类别： </w:t>
            </w:r>
          </w:p>
          <w:p>
            <w:pPr>
              <w:adjustRightInd w:val="0"/>
              <w:snapToGrid w:val="0"/>
              <w:spacing w:before="93" w:beforeLines="30" w:after="93" w:afterLines="30" w:line="300" w:lineRule="exact"/>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党和国家机关          </w:t>
            </w:r>
            <w:r>
              <w:rPr>
                <w:rFonts w:hint="default" w:ascii="Times New Roman" w:hAnsi="Times New Roman" w:eastAsia="仿宋_GB2312" w:cs="Times New Roman"/>
                <w:sz w:val="24"/>
                <w:szCs w:val="24"/>
                <w:lang w:val="en-US" w:eastAsia="zh-CN"/>
              </w:rPr>
              <w:t xml:space="preserve">  </w:t>
            </w:r>
          </w:p>
          <w:p>
            <w:pPr>
              <w:adjustRightInd w:val="0"/>
              <w:snapToGrid w:val="0"/>
              <w:spacing w:before="93" w:beforeLines="30" w:after="93" w:afterLines="30" w:line="300" w:lineRule="exac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科研/事业单位           </w:t>
            </w:r>
          </w:p>
          <w:p>
            <w:pPr>
              <w:adjustRightInd w:val="0"/>
              <w:snapToGrid w:val="0"/>
              <w:spacing w:before="93" w:beforeLines="30" w:after="93" w:afterLines="30" w:line="300" w:lineRule="exac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企业（企业性质：</w:t>
            </w:r>
            <w:r>
              <w:rPr>
                <w:rFonts w:hint="default" w:ascii="Times New Roman" w:hAnsi="Times New Roman" w:eastAsia="仿宋_GB2312" w:cs="Times New Roman"/>
                <w:sz w:val="24"/>
                <w:szCs w:val="24"/>
                <w:u w:val="single"/>
              </w:rPr>
              <w:t xml:space="preserve">                             </w:t>
            </w:r>
            <w:r>
              <w:rPr>
                <w:rFonts w:hint="default" w:ascii="Times New Roman" w:hAnsi="Times New Roman" w:eastAsia="仿宋_GB2312" w:cs="Times New Roman"/>
                <w:sz w:val="24"/>
                <w:szCs w:val="24"/>
              </w:rPr>
              <w:t xml:space="preserve">）     </w:t>
            </w:r>
          </w:p>
          <w:p>
            <w:pPr>
              <w:adjustRightInd w:val="0"/>
              <w:snapToGrid w:val="0"/>
              <w:spacing w:before="93" w:beforeLines="30" w:after="93" w:afterLines="30" w:line="300" w:lineRule="exac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社会组织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志愿者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农民     </w:t>
            </w:r>
          </w:p>
          <w:p>
            <w:pPr>
              <w:keepNext w:val="0"/>
              <w:keepLines w:val="0"/>
              <w:pageBreakBefore w:val="0"/>
              <w:widowControl w:val="0"/>
              <w:kinsoku/>
              <w:wordWrap/>
              <w:overflowPunct/>
              <w:topLinePunct w:val="0"/>
              <w:autoSpaceDE/>
              <w:autoSpaceDN/>
              <w:bidi w:val="0"/>
              <w:adjustRightInd w:val="0"/>
              <w:snapToGrid w:val="0"/>
              <w:spacing w:before="93" w:beforeLines="30" w:after="157" w:afterLines="50" w:line="300" w:lineRule="exact"/>
              <w:textAlignment w:val="auto"/>
              <w:rPr>
                <w:rFonts w:ascii="Times New Roman" w:hAnsi="Times New Roman" w:eastAsia="仿宋_GB2312" w:cs="Times New Roman"/>
                <w:kern w:val="24"/>
                <w:sz w:val="24"/>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其他（</w:t>
            </w:r>
            <w:r>
              <w:rPr>
                <w:rFonts w:hint="default" w:ascii="Times New Roman" w:hAnsi="Times New Roman" w:eastAsia="仿宋_GB2312" w:cs="Times New Roman"/>
                <w:sz w:val="24"/>
                <w:szCs w:val="24"/>
                <w:u w:val="single"/>
              </w:rPr>
              <w:t xml:space="preserve">  请注明具体身份类别                   </w:t>
            </w:r>
            <w:r>
              <w:rPr>
                <w:rFonts w:hint="default" w:ascii="Times New Roman" w:hAnsi="Times New Roman" w:eastAsia="仿宋_GB2312" w:cs="Times New Roman"/>
                <w:sz w:val="24"/>
                <w:szCs w:val="24"/>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49" w:hRule="atLeast"/>
          <w:jc w:val="center"/>
        </w:trPr>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个</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人</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简</w:t>
            </w:r>
          </w:p>
          <w:p>
            <w:pPr>
              <w:widowControl/>
              <w:jc w:val="center"/>
              <w:rPr>
                <w:rFonts w:ascii="Times New Roman" w:hAnsi="Times New Roman" w:eastAsia="仿宋_GB2312" w:cs="Times New Roman"/>
                <w:kern w:val="24"/>
                <w:sz w:val="24"/>
              </w:rPr>
            </w:pPr>
            <w:r>
              <w:rPr>
                <w:rFonts w:hint="default" w:ascii="Times New Roman" w:hAnsi="Times New Roman" w:eastAsia="仿宋_GB2312" w:cs="Times New Roman"/>
                <w:kern w:val="24"/>
                <w:sz w:val="24"/>
              </w:rPr>
              <w:t>历</w:t>
            </w:r>
          </w:p>
        </w:tc>
        <w:tc>
          <w:tcPr>
            <w:tcW w:w="7937" w:type="dxa"/>
            <w:gridSpan w:val="7"/>
            <w:noWrap w:val="0"/>
            <w:vAlign w:val="top"/>
          </w:tcPr>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35" w:hRule="atLeast"/>
          <w:jc w:val="center"/>
        </w:trPr>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何时</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何地</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受过</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何种</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奖励</w:t>
            </w:r>
          </w:p>
        </w:tc>
        <w:tc>
          <w:tcPr>
            <w:tcW w:w="7937" w:type="dxa"/>
            <w:gridSpan w:val="7"/>
            <w:noWrap w:val="0"/>
            <w:vAlign w:val="center"/>
          </w:tcPr>
          <w:p>
            <w:pPr>
              <w:widowControl/>
              <w:rPr>
                <w:rFonts w:ascii="Times New Roman" w:hAnsi="Times New Roman" w:eastAsia="仿宋_GB2312" w:cs="Times New Roman"/>
                <w:kern w:val="24"/>
                <w:sz w:val="24"/>
              </w:rPr>
            </w:pPr>
          </w:p>
          <w:p>
            <w:pPr>
              <w:widowControl/>
              <w:rPr>
                <w:rFonts w:ascii="Times New Roman" w:hAnsi="Times New Roman" w:eastAsia="仿宋_GB2312" w:cs="Times New Roman"/>
                <w:kern w:val="24"/>
                <w:sz w:val="24"/>
              </w:rPr>
            </w:pPr>
          </w:p>
          <w:p>
            <w:pPr>
              <w:widowControl/>
              <w:rPr>
                <w:rFonts w:ascii="Times New Roman" w:hAnsi="Times New Roman" w:eastAsia="仿宋_GB2312" w:cs="Times New Roman"/>
                <w:kern w:val="24"/>
                <w:sz w:val="24"/>
              </w:rPr>
            </w:pPr>
          </w:p>
          <w:p>
            <w:pPr>
              <w:widowControl/>
              <w:rPr>
                <w:rFonts w:ascii="Times New Roman" w:hAnsi="Times New Roman" w:eastAsia="仿宋_GB2312" w:cs="Times New Roman"/>
                <w:kern w:val="24"/>
                <w:sz w:val="24"/>
              </w:rPr>
            </w:pPr>
          </w:p>
          <w:p>
            <w:pPr>
              <w:widowControl/>
              <w:rPr>
                <w:rFonts w:ascii="Times New Roman" w:hAnsi="Times New Roman" w:eastAsia="仿宋_GB2312" w:cs="Times New Roman"/>
                <w:kern w:val="24"/>
                <w:sz w:val="24"/>
              </w:rPr>
            </w:pPr>
          </w:p>
          <w:p>
            <w:pPr>
              <w:widowControl/>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35" w:hRule="atLeast"/>
          <w:jc w:val="center"/>
        </w:trPr>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何时</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何地</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受过</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何种</w:t>
            </w:r>
          </w:p>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处分</w:t>
            </w:r>
          </w:p>
        </w:tc>
        <w:tc>
          <w:tcPr>
            <w:tcW w:w="7937" w:type="dxa"/>
            <w:gridSpan w:val="7"/>
            <w:noWrap w:val="0"/>
            <w:vAlign w:val="top"/>
          </w:tcPr>
          <w:p>
            <w:pPr>
              <w:widowControl/>
              <w:rPr>
                <w:rFonts w:ascii="Times New Roman" w:hAnsi="Times New Roman" w:eastAsia="仿宋_GB2312" w:cs="Times New Roman"/>
                <w:kern w:val="24"/>
                <w:sz w:val="24"/>
              </w:rPr>
            </w:pPr>
          </w:p>
          <w:p>
            <w:pPr>
              <w:widowControl/>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（填写工作以来）</w:t>
            </w:r>
          </w:p>
          <w:p>
            <w:pPr>
              <w:widowControl/>
              <w:rPr>
                <w:rFonts w:hint="default" w:ascii="Times New Roman" w:hAnsi="Times New Roman" w:eastAsia="仿宋_GB2312" w:cs="Times New Roman"/>
                <w:kern w:val="24"/>
                <w:sz w:val="24"/>
              </w:rPr>
            </w:pPr>
          </w:p>
          <w:p>
            <w:pPr>
              <w:widowControl/>
              <w:rPr>
                <w:rFonts w:ascii="Times New Roman" w:hAnsi="Times New Roman" w:eastAsia="仿宋_GB2312" w:cs="Times New Roman"/>
                <w:kern w:val="24"/>
                <w:sz w:val="24"/>
              </w:rPr>
            </w:pPr>
          </w:p>
          <w:p>
            <w:pPr>
              <w:widowControl/>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542" w:hRule="atLeast"/>
          <w:jc w:val="center"/>
        </w:trPr>
        <w:tc>
          <w:tcPr>
            <w:tcW w:w="850" w:type="dxa"/>
            <w:noWrap w:val="0"/>
            <w:vAlign w:val="center"/>
          </w:tcPr>
          <w:p>
            <w:pPr>
              <w:widowControl/>
              <w:suppressAutoHyphens/>
              <w:jc w:val="center"/>
              <w:rPr>
                <w:rFonts w:hint="default" w:ascii="Times New Roman" w:hAnsi="Times New Roman" w:eastAsia="仿宋_GB2312" w:cs="Times New Roman"/>
                <w:kern w:val="24"/>
                <w:sz w:val="24"/>
                <w:szCs w:val="24"/>
                <w:lang w:val="en-US" w:eastAsia="zh-CN" w:bidi="ar-SA"/>
              </w:rPr>
            </w:pPr>
            <w:r>
              <w:rPr>
                <w:rFonts w:hint="default" w:ascii="Times New Roman" w:hAnsi="Times New Roman" w:eastAsia="仿宋_GB2312" w:cs="Times New Roman"/>
                <w:kern w:val="24"/>
                <w:sz w:val="24"/>
                <w:szCs w:val="24"/>
                <w:lang w:val="en-US" w:eastAsia="zh-CN" w:bidi="ar-SA"/>
              </w:rPr>
              <w:t>个人简介</w:t>
            </w:r>
          </w:p>
        </w:tc>
        <w:tc>
          <w:tcPr>
            <w:tcW w:w="7937" w:type="dxa"/>
            <w:gridSpan w:val="7"/>
            <w:noWrap w:val="0"/>
            <w:vAlign w:val="top"/>
          </w:tcPr>
          <w:p>
            <w:pPr>
              <w:widowControl/>
              <w:rPr>
                <w:rFonts w:ascii="Times New Roman" w:hAnsi="Times New Roman" w:eastAsia="仿宋_GB2312" w:cs="Times New Roman"/>
                <w:kern w:val="24"/>
                <w:sz w:val="24"/>
              </w:rPr>
            </w:pP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简要介绍</w:t>
            </w:r>
            <w:r>
              <w:rPr>
                <w:rFonts w:hint="default" w:ascii="Times New Roman" w:hAnsi="Times New Roman" w:eastAsia="仿宋_GB2312" w:cs="Times New Roman"/>
                <w:kern w:val="24"/>
                <w:sz w:val="24"/>
                <w:lang w:val="en-US" w:eastAsia="zh-CN"/>
              </w:rPr>
              <w:t>个</w:t>
            </w:r>
            <w:r>
              <w:rPr>
                <w:rFonts w:hint="default" w:ascii="Times New Roman" w:hAnsi="Times New Roman" w:eastAsia="仿宋_GB2312" w:cs="Times New Roman"/>
                <w:kern w:val="24"/>
                <w:sz w:val="24"/>
              </w:rPr>
              <w:t>人经历，对主要事迹进行提炼，500字左右。</w:t>
            </w:r>
          </w:p>
          <w:p>
            <w:pPr>
              <w:widowControl/>
              <w:rPr>
                <w:rFonts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173" w:hRule="atLeast"/>
          <w:jc w:val="center"/>
        </w:trPr>
        <w:tc>
          <w:tcPr>
            <w:tcW w:w="850" w:type="dxa"/>
            <w:noWrap w:val="0"/>
            <w:vAlign w:val="center"/>
          </w:tcPr>
          <w:p>
            <w:pPr>
              <w:widowControl/>
              <w:jc w:val="center"/>
              <w:rPr>
                <w:rFonts w:hint="default" w:ascii="Times New Roman" w:hAnsi="Times New Roman" w:eastAsia="仿宋_GB2312" w:cs="Times New Roman"/>
                <w:kern w:val="24"/>
                <w:sz w:val="24"/>
              </w:rPr>
            </w:pPr>
            <w:r>
              <w:rPr>
                <w:rFonts w:hint="default" w:ascii="Times New Roman" w:hAnsi="Times New Roman" w:eastAsia="仿宋_GB2312" w:cs="Times New Roman"/>
                <w:kern w:val="24"/>
                <w:sz w:val="24"/>
              </w:rPr>
              <w:t>主    要    事    迹</w:t>
            </w:r>
          </w:p>
        </w:tc>
        <w:tc>
          <w:tcPr>
            <w:tcW w:w="7937" w:type="dxa"/>
            <w:gridSpan w:val="7"/>
            <w:noWrap w:val="0"/>
            <w:vAlign w:val="top"/>
          </w:tcPr>
          <w:p>
            <w:pPr>
              <w:widowControl/>
              <w:jc w:val="center"/>
              <w:rPr>
                <w:rFonts w:hint="default" w:ascii="Times New Roman" w:hAnsi="Times New Roman" w:eastAsia="仿宋_GB2312" w:cs="Times New Roman"/>
                <w:kern w:val="24"/>
                <w:sz w:val="24"/>
              </w:rPr>
            </w:pPr>
          </w:p>
          <w:p>
            <w:pPr>
              <w:keepNext w:val="0"/>
              <w:keepLines w:val="0"/>
              <w:pageBreakBefore w:val="0"/>
              <w:widowControl/>
              <w:kinsoku/>
              <w:wordWrap/>
              <w:overflowPunct/>
              <w:topLinePunct w:val="0"/>
              <w:autoSpaceDE/>
              <w:autoSpaceDN/>
              <w:bidi w:val="0"/>
              <w:adjustRightInd/>
              <w:snapToGrid/>
              <w:spacing w:line="336" w:lineRule="auto"/>
              <w:ind w:firstLine="480" w:firstLineChars="200"/>
              <w:textAlignment w:val="auto"/>
              <w:rPr>
                <w:rFonts w:hint="eastAsia" w:ascii="仿宋_GB2312" w:hAnsi="仿宋_GB2312" w:eastAsia="仿宋_GB2312" w:cs="仿宋_GB2312"/>
                <w:kern w:val="24"/>
                <w:sz w:val="24"/>
              </w:rPr>
            </w:pPr>
            <w:r>
              <w:rPr>
                <w:rFonts w:hint="eastAsia" w:ascii="仿宋_GB2312" w:hAnsi="仿宋_GB2312" w:eastAsia="仿宋_GB2312" w:cs="仿宋_GB2312"/>
                <w:kern w:val="24"/>
                <w:sz w:val="24"/>
              </w:rPr>
              <w:t>详述</w:t>
            </w:r>
            <w:r>
              <w:rPr>
                <w:rFonts w:hint="eastAsia" w:ascii="仿宋_GB2312" w:hAnsi="仿宋_GB2312" w:eastAsia="仿宋_GB2312" w:cs="仿宋_GB2312"/>
                <w:kern w:val="24"/>
                <w:sz w:val="24"/>
                <w:lang w:val="en-US" w:eastAsia="zh-CN"/>
              </w:rPr>
              <w:t>被推荐人在其所在领域的成就和影响</w:t>
            </w:r>
            <w:r>
              <w:rPr>
                <w:rFonts w:hint="eastAsia" w:ascii="仿宋_GB2312" w:hAnsi="仿宋_GB2312" w:eastAsia="仿宋_GB2312" w:cs="仿宋_GB2312"/>
                <w:kern w:val="24"/>
                <w:sz w:val="24"/>
              </w:rPr>
              <w:t>，要求重点突出，特点鲜明，事迹具有先进性和典型性，对全社会提升生态文明理念具有显著的带动、导向和示范引领作用，</w:t>
            </w:r>
            <w:r>
              <w:rPr>
                <w:rFonts w:hint="eastAsia" w:ascii="仿宋_GB2312" w:hAnsi="仿宋_GB2312" w:eastAsia="仿宋_GB2312" w:cs="仿宋_GB2312"/>
                <w:kern w:val="24"/>
                <w:sz w:val="24"/>
                <w:lang w:val="en-US" w:eastAsia="zh-CN"/>
              </w:rPr>
              <w:t>15</w:t>
            </w:r>
            <w:r>
              <w:rPr>
                <w:rFonts w:hint="eastAsia" w:ascii="仿宋_GB2312" w:hAnsi="仿宋_GB2312" w:eastAsia="仿宋_GB2312" w:cs="仿宋_GB2312"/>
                <w:kern w:val="24"/>
                <w:sz w:val="24"/>
              </w:rPr>
              <w:t>00字左右。</w:t>
            </w: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860"/>
              </w:tabs>
              <w:rPr>
                <w:rFonts w:hint="default" w:ascii="Times New Roman" w:hAnsi="Times New Roman" w:eastAsia="仿宋_GB2312" w:cs="Times New Roman"/>
                <w:kern w:val="24"/>
                <w:sz w:val="24"/>
              </w:rPr>
            </w:pPr>
          </w:p>
          <w:p>
            <w:pPr>
              <w:tabs>
                <w:tab w:val="left" w:pos="1786"/>
              </w:tabs>
              <w:rPr>
                <w:rFonts w:hint="default" w:ascii="Times New Roman" w:hAnsi="Times New Roman" w:eastAsia="仿宋_GB2312" w:cs="Times New Roman"/>
                <w:kern w:val="24"/>
                <w:sz w:val="24"/>
                <w:lang w:val="en"/>
              </w:rPr>
            </w:pPr>
          </w:p>
          <w:p>
            <w:pPr>
              <w:widowControl/>
              <w:rPr>
                <w:rFonts w:hint="default" w:ascii="Times New Roman" w:hAnsi="Times New Roman" w:eastAsia="仿宋_GB2312" w:cs="Times New Roman"/>
                <w:kern w:val="24"/>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43" w:hRule="atLeast"/>
          <w:jc w:val="center"/>
        </w:trPr>
        <w:tc>
          <w:tcPr>
            <w:tcW w:w="850" w:type="dxa"/>
            <w:noWrap w:val="0"/>
            <w:vAlign w:val="center"/>
          </w:tcPr>
          <w:p>
            <w:pPr>
              <w:widowControl/>
              <w:snapToGrid w:val="0"/>
              <w:jc w:val="center"/>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推荐理由</w:t>
            </w:r>
          </w:p>
        </w:tc>
        <w:tc>
          <w:tcPr>
            <w:tcW w:w="7937" w:type="dxa"/>
            <w:gridSpan w:val="7"/>
            <w:noWrap w:val="0"/>
            <w:vAlign w:val="top"/>
          </w:tcPr>
          <w:p>
            <w:pPr>
              <w:tabs>
                <w:tab w:val="left" w:pos="1860"/>
              </w:tabs>
              <w:wordWrap w:val="0"/>
              <w:jc w:val="right"/>
              <w:rPr>
                <w:rFonts w:hint="default" w:ascii="Times New Roman" w:hAnsi="Times New Roman" w:eastAsia="仿宋_GB2312" w:cs="Times New Roman"/>
                <w:sz w:val="24"/>
                <w:lang w:val="en-US" w:eastAsia="zh-CN"/>
              </w:rPr>
            </w:pPr>
          </w:p>
          <w:p>
            <w:pPr>
              <w:keepNext w:val="0"/>
              <w:keepLines w:val="0"/>
              <w:pageBreakBefore w:val="0"/>
              <w:tabs>
                <w:tab w:val="left" w:pos="1860"/>
              </w:tabs>
              <w:kinsoku/>
              <w:wordWrap/>
              <w:overflowPunct/>
              <w:topLinePunct w:val="0"/>
              <w:autoSpaceDE/>
              <w:autoSpaceDN/>
              <w:bidi w:val="0"/>
              <w:adjustRightInd/>
              <w:snapToGrid/>
              <w:spacing w:line="336" w:lineRule="auto"/>
              <w:ind w:firstLine="480" w:firstLineChars="200"/>
              <w:jc w:val="both"/>
              <w:textAlignment w:val="auto"/>
              <w:rPr>
                <w:rFonts w:hint="eastAsia" w:ascii="仿宋_GB2312" w:hAnsi="仿宋_GB2312" w:eastAsia="仿宋_GB2312" w:cs="仿宋_GB2312"/>
                <w:bCs w:val="0"/>
                <w:kern w:val="24"/>
                <w:sz w:val="24"/>
                <w:szCs w:val="24"/>
                <w:lang w:eastAsia="zh-CN"/>
              </w:rPr>
            </w:pPr>
            <w:r>
              <w:rPr>
                <w:rFonts w:hint="eastAsia" w:ascii="仿宋_GB2312" w:hAnsi="仿宋_GB2312" w:eastAsia="仿宋_GB2312" w:cs="仿宋_GB2312"/>
                <w:bCs w:val="0"/>
                <w:kern w:val="24"/>
                <w:sz w:val="24"/>
                <w:szCs w:val="24"/>
              </w:rPr>
              <w:t>由推荐单位填写，对被推荐人在精神、品质、方法等方面进行评价，阐述其典型性和代表性</w:t>
            </w:r>
            <w:r>
              <w:rPr>
                <w:rFonts w:hint="eastAsia" w:ascii="仿宋_GB2312" w:hAnsi="仿宋_GB2312" w:eastAsia="仿宋_GB2312" w:cs="仿宋_GB2312"/>
                <w:bCs w:val="0"/>
                <w:kern w:val="24"/>
                <w:sz w:val="24"/>
                <w:szCs w:val="24"/>
                <w:lang w:eastAsia="zh-CN"/>
              </w:rPr>
              <w:t>，</w:t>
            </w:r>
            <w:r>
              <w:rPr>
                <w:rFonts w:hint="eastAsia" w:ascii="仿宋_GB2312" w:hAnsi="仿宋_GB2312" w:eastAsia="仿宋_GB2312" w:cs="仿宋_GB2312"/>
                <w:bCs w:val="0"/>
                <w:kern w:val="24"/>
                <w:sz w:val="24"/>
                <w:szCs w:val="24"/>
              </w:rPr>
              <w:t>200字以内</w:t>
            </w:r>
            <w:r>
              <w:rPr>
                <w:rFonts w:hint="eastAsia" w:ascii="仿宋_GB2312" w:hAnsi="仿宋_GB2312" w:eastAsia="仿宋_GB2312" w:cs="仿宋_GB2312"/>
                <w:bCs w:val="0"/>
                <w:kern w:val="24"/>
                <w:sz w:val="24"/>
                <w:szCs w:val="24"/>
                <w:lang w:eastAsia="zh-CN"/>
              </w:rPr>
              <w:t>。</w:t>
            </w:r>
          </w:p>
          <w:p>
            <w:pPr>
              <w:keepNext w:val="0"/>
              <w:keepLines w:val="0"/>
              <w:pageBreakBefore w:val="0"/>
              <w:tabs>
                <w:tab w:val="left" w:pos="1860"/>
              </w:tabs>
              <w:kinsoku/>
              <w:wordWrap/>
              <w:overflowPunct/>
              <w:topLinePunct w:val="0"/>
              <w:autoSpaceDE/>
              <w:autoSpaceDN/>
              <w:bidi w:val="0"/>
              <w:adjustRightInd/>
              <w:snapToGrid/>
              <w:spacing w:line="336" w:lineRule="auto"/>
              <w:ind w:firstLine="480" w:firstLineChars="200"/>
              <w:jc w:val="both"/>
              <w:textAlignment w:val="auto"/>
              <w:rPr>
                <w:rFonts w:hint="eastAsia" w:ascii="仿宋_GB2312" w:hAnsi="仿宋_GB2312" w:eastAsia="仿宋_GB2312" w:cs="仿宋_GB2312"/>
                <w:bCs w:val="0"/>
                <w:kern w:val="24"/>
                <w:sz w:val="24"/>
                <w:szCs w:val="24"/>
                <w:lang w:eastAsia="zh-CN"/>
              </w:rPr>
            </w:pPr>
          </w:p>
          <w:p>
            <w:pPr>
              <w:keepNext w:val="0"/>
              <w:keepLines w:val="0"/>
              <w:pageBreakBefore w:val="0"/>
              <w:tabs>
                <w:tab w:val="left" w:pos="1860"/>
              </w:tabs>
              <w:kinsoku/>
              <w:wordWrap/>
              <w:overflowPunct/>
              <w:topLinePunct w:val="0"/>
              <w:autoSpaceDE/>
              <w:autoSpaceDN/>
              <w:bidi w:val="0"/>
              <w:adjustRightInd/>
              <w:snapToGrid/>
              <w:spacing w:line="336" w:lineRule="auto"/>
              <w:ind w:firstLine="480" w:firstLineChars="200"/>
              <w:jc w:val="both"/>
              <w:textAlignment w:val="auto"/>
              <w:rPr>
                <w:rFonts w:hint="default" w:ascii="仿宋_GB2312" w:hAnsi="仿宋_GB2312" w:eastAsia="仿宋_GB2312" w:cs="仿宋_GB2312"/>
                <w:bCs w:val="0"/>
                <w:kern w:val="24"/>
                <w:sz w:val="24"/>
                <w:szCs w:val="24"/>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139" w:hRule="atLeast"/>
          <w:jc w:val="center"/>
        </w:trPr>
        <w:tc>
          <w:tcPr>
            <w:tcW w:w="850" w:type="dxa"/>
            <w:noWrap w:val="0"/>
            <w:vAlign w:val="center"/>
          </w:tcPr>
          <w:p>
            <w:pPr>
              <w:widowControl/>
              <w:snapToGrid w:val="0"/>
              <w:jc w:val="center"/>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推荐对象声明</w:t>
            </w:r>
          </w:p>
        </w:tc>
        <w:tc>
          <w:tcPr>
            <w:tcW w:w="7937" w:type="dxa"/>
            <w:gridSpan w:val="7"/>
            <w:noWrap w:val="0"/>
            <w:vAlign w:val="top"/>
          </w:tcPr>
          <w:p>
            <w:pPr>
              <w:keepNext w:val="0"/>
              <w:keepLines w:val="0"/>
              <w:pageBreakBefore w:val="0"/>
              <w:widowControl/>
              <w:kinsoku/>
              <w:wordWrap/>
              <w:overflowPunct/>
              <w:topLinePunct w:val="0"/>
              <w:autoSpaceDE/>
              <w:autoSpaceDN/>
              <w:bidi w:val="0"/>
              <w:adjustRightInd/>
              <w:snapToGrid/>
              <w:spacing w:before="313" w:beforeLines="100" w:line="360" w:lineRule="auto"/>
              <w:ind w:firstLine="480" w:firstLineChars="200"/>
              <w:textAlignment w:val="auto"/>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 xml:space="preserve">本人详细、充分了解并完全同意活动的规则，并保证以上所推荐的资料客观真实，同意主办方保留此份申请资料并对申请人和所填写资料（除身份证号码）等信息进行公开。 </w:t>
            </w:r>
          </w:p>
          <w:p>
            <w:pPr>
              <w:tabs>
                <w:tab w:val="left" w:pos="1860"/>
              </w:tabs>
              <w:rPr>
                <w:rFonts w:hint="default" w:ascii="Times New Roman" w:hAnsi="Times New Roman" w:eastAsia="仿宋_GB2312" w:cs="Times New Roman"/>
                <w:sz w:val="24"/>
              </w:rPr>
            </w:pPr>
          </w:p>
          <w:p>
            <w:pPr>
              <w:tabs>
                <w:tab w:val="left" w:pos="1860"/>
              </w:tabs>
              <w:rPr>
                <w:rFonts w:hint="default" w:ascii="Times New Roman" w:hAnsi="Times New Roman" w:eastAsia="仿宋_GB2312" w:cs="Times New Roman"/>
                <w:sz w:val="24"/>
              </w:rPr>
            </w:pPr>
          </w:p>
          <w:p>
            <w:pPr>
              <w:tabs>
                <w:tab w:val="left" w:pos="1860"/>
              </w:tabs>
              <w:rPr>
                <w:rFonts w:hint="default" w:ascii="Times New Roman" w:hAnsi="Times New Roman" w:eastAsia="仿宋_GB2312" w:cs="Times New Roman"/>
                <w:sz w:val="24"/>
              </w:rPr>
            </w:pPr>
          </w:p>
          <w:p>
            <w:pPr>
              <w:keepNext w:val="0"/>
              <w:keepLines w:val="0"/>
              <w:pageBreakBefore w:val="0"/>
              <w:widowControl/>
              <w:kinsoku/>
              <w:wordWrap w:val="0"/>
              <w:overflowPunct/>
              <w:topLinePunct w:val="0"/>
              <w:autoSpaceDE/>
              <w:autoSpaceDN/>
              <w:bidi w:val="0"/>
              <w:adjustRightInd/>
              <w:snapToGrid w:val="0"/>
              <w:spacing w:line="360" w:lineRule="auto"/>
              <w:jc w:val="right"/>
              <w:textAlignment w:val="auto"/>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rPr>
              <w:t>被推荐人签字：</w:t>
            </w:r>
            <w:r>
              <w:rPr>
                <w:rFonts w:hint="default" w:ascii="Times New Roman" w:hAnsi="Times New Roman" w:eastAsia="仿宋_GB2312" w:cs="Times New Roman"/>
                <w:kern w:val="0"/>
                <w:sz w:val="24"/>
                <w:lang w:val="en-US" w:eastAsia="zh-CN"/>
              </w:rPr>
              <w:t xml:space="preserve">             </w:t>
            </w:r>
          </w:p>
          <w:p>
            <w:pPr>
              <w:tabs>
                <w:tab w:val="left" w:pos="1860"/>
              </w:tabs>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en-US" w:eastAsia="zh-CN"/>
              </w:rPr>
              <w:t xml:space="preserve">                                         年    月    日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249" w:hRule="atLeast"/>
          <w:jc w:val="center"/>
        </w:trPr>
        <w:tc>
          <w:tcPr>
            <w:tcW w:w="850" w:type="dxa"/>
            <w:noWrap w:val="0"/>
            <w:vAlign w:val="center"/>
          </w:tcPr>
          <w:p>
            <w:pPr>
              <w:widowControl/>
              <w:snapToGrid w:val="0"/>
              <w:jc w:val="center"/>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推荐单位声明</w:t>
            </w:r>
          </w:p>
          <w:p>
            <w:pPr>
              <w:widowControl/>
              <w:snapToGrid w:val="0"/>
              <w:jc w:val="center"/>
              <w:rPr>
                <w:rFonts w:hint="default" w:ascii="Times New Roman" w:hAnsi="Times New Roman" w:eastAsia="仿宋_GB2312" w:cs="Times New Roman"/>
                <w:kern w:val="0"/>
                <w:sz w:val="24"/>
                <w:lang w:val="en-US" w:eastAsia="zh-CN"/>
              </w:rPr>
            </w:pPr>
          </w:p>
        </w:tc>
        <w:tc>
          <w:tcPr>
            <w:tcW w:w="7937" w:type="dxa"/>
            <w:gridSpan w:val="7"/>
            <w:noWrap w:val="0"/>
            <w:vAlign w:val="top"/>
          </w:tcPr>
          <w:p>
            <w:pPr>
              <w:keepNext w:val="0"/>
              <w:keepLines w:val="0"/>
              <w:pageBreakBefore w:val="0"/>
              <w:widowControl/>
              <w:kinsoku/>
              <w:wordWrap/>
              <w:overflowPunct/>
              <w:topLinePunct w:val="0"/>
              <w:autoSpaceDE/>
              <w:autoSpaceDN/>
              <w:bidi w:val="0"/>
              <w:adjustRightInd/>
              <w:snapToGrid/>
              <w:spacing w:before="313" w:beforeLines="100" w:line="360" w:lineRule="auto"/>
              <w:ind w:firstLine="480" w:firstLineChars="200"/>
              <w:textAlignment w:val="auto"/>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本单位详细、充分了解并完全同意活动的规则，并保证以上所推荐的资料客观真实，同意主办方保留此份推荐资料并对推荐机构与被推荐人等信息进行公开。</w:t>
            </w:r>
          </w:p>
          <w:p>
            <w:pPr>
              <w:keepNext w:val="0"/>
              <w:keepLines w:val="0"/>
              <w:pageBreakBefore w:val="0"/>
              <w:widowControl/>
              <w:kinsoku/>
              <w:wordWrap w:val="0"/>
              <w:overflowPunct/>
              <w:topLinePunct w:val="0"/>
              <w:autoSpaceDE/>
              <w:autoSpaceDN/>
              <w:bidi w:val="0"/>
              <w:adjustRightInd/>
              <w:snapToGrid w:val="0"/>
              <w:spacing w:line="360" w:lineRule="auto"/>
              <w:jc w:val="right"/>
              <w:textAlignment w:val="auto"/>
              <w:rPr>
                <w:rFonts w:hint="default" w:ascii="Times New Roman" w:hAnsi="Times New Roman" w:eastAsia="仿宋_GB2312" w:cs="Times New Roman"/>
                <w:kern w:val="0"/>
                <w:sz w:val="24"/>
              </w:rPr>
            </w:pPr>
          </w:p>
          <w:p>
            <w:pPr>
              <w:keepNext w:val="0"/>
              <w:keepLines w:val="0"/>
              <w:pageBreakBefore w:val="0"/>
              <w:widowControl/>
              <w:kinsoku/>
              <w:wordWrap w:val="0"/>
              <w:overflowPunct/>
              <w:topLinePunct w:val="0"/>
              <w:autoSpaceDE/>
              <w:autoSpaceDN/>
              <w:bidi w:val="0"/>
              <w:adjustRightInd/>
              <w:snapToGrid w:val="0"/>
              <w:spacing w:line="360" w:lineRule="auto"/>
              <w:jc w:val="right"/>
              <w:textAlignment w:val="auto"/>
              <w:rPr>
                <w:rFonts w:hint="default" w:ascii="Times New Roman" w:hAnsi="Times New Roman" w:eastAsia="仿宋_GB2312" w:cs="Times New Roman"/>
                <w:kern w:val="0"/>
                <w:sz w:val="24"/>
              </w:rPr>
            </w:pPr>
          </w:p>
          <w:p>
            <w:pPr>
              <w:keepNext w:val="0"/>
              <w:keepLines w:val="0"/>
              <w:pageBreakBefore w:val="0"/>
              <w:widowControl/>
              <w:kinsoku/>
              <w:wordWrap w:val="0"/>
              <w:overflowPunct/>
              <w:topLinePunct w:val="0"/>
              <w:autoSpaceDE/>
              <w:autoSpaceDN/>
              <w:bidi w:val="0"/>
              <w:adjustRightInd/>
              <w:snapToGrid w:val="0"/>
              <w:spacing w:line="360" w:lineRule="auto"/>
              <w:jc w:val="right"/>
              <w:textAlignment w:val="auto"/>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rPr>
              <w:t xml:space="preserve">  </w:t>
            </w:r>
            <w:r>
              <w:rPr>
                <w:rFonts w:ascii="Times New Roman" w:hAnsi="Times New Roman" w:eastAsia="仿宋_GB2312" w:cs="Times New Roman"/>
                <w:kern w:val="0"/>
                <w:sz w:val="24"/>
              </w:rPr>
              <w:t>（盖  章）</w:t>
            </w:r>
            <w:r>
              <w:rPr>
                <w:rFonts w:hint="default" w:ascii="Times New Roman" w:hAnsi="Times New Roman" w:eastAsia="仿宋_GB2312" w:cs="Times New Roman"/>
                <w:kern w:val="0"/>
                <w:sz w:val="24"/>
                <w:lang w:val="en-US" w:eastAsia="zh-CN"/>
              </w:rPr>
              <w:t xml:space="preserve">        </w:t>
            </w:r>
          </w:p>
          <w:p>
            <w:pPr>
              <w:tabs>
                <w:tab w:val="left" w:pos="1860"/>
              </w:tabs>
              <w:rPr>
                <w:rFonts w:hint="default" w:ascii="Times New Roman" w:hAnsi="Times New Roman" w:eastAsia="仿宋_GB2312" w:cs="Times New Roman"/>
                <w:sz w:val="24"/>
                <w:lang w:val="en-US" w:eastAsia="zh-CN"/>
              </w:rPr>
            </w:pPr>
            <w:r>
              <w:rPr>
                <w:rFonts w:hint="default" w:ascii="Times New Roman" w:hAnsi="Times New Roman" w:eastAsia="仿宋_GB2312" w:cs="Times New Roman"/>
                <w:sz w:val="24"/>
                <w:lang w:val="en-US" w:eastAsia="zh-CN"/>
              </w:rPr>
              <w:t xml:space="preserve">                                            年    月    日 </w:t>
            </w:r>
          </w:p>
          <w:p>
            <w:pPr>
              <w:tabs>
                <w:tab w:val="left" w:pos="1860"/>
              </w:tabs>
              <w:rPr>
                <w:rFonts w:hint="default" w:ascii="Times New Roman" w:hAnsi="Times New Roman" w:eastAsia="仿宋_GB2312" w:cs="Times New Roman"/>
                <w:sz w:val="24"/>
              </w:rPr>
            </w:pPr>
            <w:r>
              <w:rPr>
                <w:rFonts w:hint="default" w:ascii="Times New Roman" w:hAnsi="Times New Roman" w:eastAsia="仿宋_GB2312" w:cs="Times New Roman"/>
                <w:sz w:val="24"/>
                <w:lang w:val="en-US" w:eastAsia="zh-CN"/>
              </w:rPr>
              <w:t xml:space="preserve"> </w:t>
            </w:r>
          </w:p>
        </w:tc>
      </w:tr>
    </w:tbl>
    <w:p>
      <w:pPr>
        <w:keepNext w:val="0"/>
        <w:keepLines w:val="0"/>
        <w:pageBreakBefore w:val="0"/>
        <w:widowControl w:val="0"/>
        <w:kinsoku/>
        <w:wordWrap/>
        <w:overflowPunct/>
        <w:topLinePunct w:val="0"/>
        <w:autoSpaceDE/>
        <w:autoSpaceDN/>
        <w:bidi w:val="0"/>
        <w:adjustRightInd w:val="0"/>
        <w:snapToGrid w:val="0"/>
        <w:spacing w:line="24" w:lineRule="auto"/>
        <w:textAlignment w:val="auto"/>
      </w:pPr>
    </w:p>
    <w:sectPr>
      <w:footerReference r:id="rId3" w:type="default"/>
      <w:pgSz w:w="11906" w:h="16838"/>
      <w:pgMar w:top="1701" w:right="1531" w:bottom="1701" w:left="1531" w:header="851" w:footer="1077" w:gutter="0"/>
      <w:pgNumType w:fmt="decimal" w:start="4"/>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0"/>
                              <w:szCs w:val="20"/>
                              <w:lang w:val="en-US" w:eastAsia="zh-CN"/>
                            </w:rPr>
                            <w:t xml:space="preserve">  </w:t>
                          </w:r>
                          <w:r>
                            <w:rPr>
                              <w:rFonts w:hint="eastAsia" w:ascii="宋体" w:hAnsi="宋体" w:eastAsia="宋体" w:cs="宋体"/>
                              <w:sz w:val="26"/>
                              <w:szCs w:val="26"/>
                              <w:lang w:eastAsia="zh-CN"/>
                            </w:rPr>
                            <w:fldChar w:fldCharType="begin"/>
                          </w:r>
                          <w:r>
                            <w:rPr>
                              <w:rFonts w:hint="eastAsia" w:ascii="宋体" w:hAnsi="宋体" w:eastAsia="宋体" w:cs="宋体"/>
                              <w:sz w:val="26"/>
                              <w:szCs w:val="26"/>
                              <w:lang w:eastAsia="zh-CN"/>
                            </w:rPr>
                            <w:instrText xml:space="preserve"> PAGE  \* MERGEFORMAT </w:instrText>
                          </w:r>
                          <w:r>
                            <w:rPr>
                              <w:rFonts w:hint="eastAsia" w:ascii="宋体" w:hAnsi="宋体" w:eastAsia="宋体" w:cs="宋体"/>
                              <w:sz w:val="26"/>
                              <w:szCs w:val="26"/>
                              <w:lang w:eastAsia="zh-CN"/>
                            </w:rPr>
                            <w:fldChar w:fldCharType="separate"/>
                          </w:r>
                          <w:r>
                            <w:rPr>
                              <w:rFonts w:hint="eastAsia" w:ascii="宋体" w:hAnsi="宋体" w:eastAsia="宋体" w:cs="宋体"/>
                              <w:sz w:val="26"/>
                              <w:szCs w:val="26"/>
                              <w:lang w:eastAsia="zh-CN"/>
                            </w:rPr>
                            <w:t>1</w:t>
                          </w:r>
                          <w:r>
                            <w:rPr>
                              <w:rFonts w:hint="eastAsia" w:ascii="宋体" w:hAnsi="宋体" w:eastAsia="宋体" w:cs="宋体"/>
                              <w:sz w:val="26"/>
                              <w:szCs w:val="26"/>
                              <w:lang w:eastAsia="zh-CN"/>
                            </w:rPr>
                            <w:fldChar w:fldCharType="end"/>
                          </w:r>
                          <w:r>
                            <w:rPr>
                              <w:rFonts w:hint="eastAsia" w:ascii="宋体" w:hAnsi="宋体" w:eastAsia="宋体" w:cs="宋体"/>
                              <w:sz w:val="20"/>
                              <w:szCs w:val="20"/>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0"/>
                        <w:szCs w:val="20"/>
                        <w:lang w:val="en-US" w:eastAsia="zh-CN"/>
                      </w:rPr>
                      <w:t xml:space="preserve">  </w:t>
                    </w:r>
                    <w:r>
                      <w:rPr>
                        <w:rFonts w:hint="eastAsia" w:ascii="宋体" w:hAnsi="宋体" w:eastAsia="宋体" w:cs="宋体"/>
                        <w:sz w:val="26"/>
                        <w:szCs w:val="26"/>
                        <w:lang w:eastAsia="zh-CN"/>
                      </w:rPr>
                      <w:fldChar w:fldCharType="begin"/>
                    </w:r>
                    <w:r>
                      <w:rPr>
                        <w:rFonts w:hint="eastAsia" w:ascii="宋体" w:hAnsi="宋体" w:eastAsia="宋体" w:cs="宋体"/>
                        <w:sz w:val="26"/>
                        <w:szCs w:val="26"/>
                        <w:lang w:eastAsia="zh-CN"/>
                      </w:rPr>
                      <w:instrText xml:space="preserve"> PAGE  \* MERGEFORMAT </w:instrText>
                    </w:r>
                    <w:r>
                      <w:rPr>
                        <w:rFonts w:hint="eastAsia" w:ascii="宋体" w:hAnsi="宋体" w:eastAsia="宋体" w:cs="宋体"/>
                        <w:sz w:val="26"/>
                        <w:szCs w:val="26"/>
                        <w:lang w:eastAsia="zh-CN"/>
                      </w:rPr>
                      <w:fldChar w:fldCharType="separate"/>
                    </w:r>
                    <w:r>
                      <w:rPr>
                        <w:rFonts w:hint="eastAsia" w:ascii="宋体" w:hAnsi="宋体" w:eastAsia="宋体" w:cs="宋体"/>
                        <w:sz w:val="26"/>
                        <w:szCs w:val="26"/>
                        <w:lang w:eastAsia="zh-CN"/>
                      </w:rPr>
                      <w:t>1</w:t>
                    </w:r>
                    <w:r>
                      <w:rPr>
                        <w:rFonts w:hint="eastAsia" w:ascii="宋体" w:hAnsi="宋体" w:eastAsia="宋体" w:cs="宋体"/>
                        <w:sz w:val="26"/>
                        <w:szCs w:val="26"/>
                        <w:lang w:eastAsia="zh-CN"/>
                      </w:rPr>
                      <w:fldChar w:fldCharType="end"/>
                    </w:r>
                    <w:r>
                      <w:rPr>
                        <w:rFonts w:hint="eastAsia" w:ascii="宋体" w:hAnsi="宋体" w:eastAsia="宋体" w:cs="宋体"/>
                        <w:sz w:val="20"/>
                        <w:szCs w:val="20"/>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3B1F18"/>
    <w:rsid w:val="079371A4"/>
    <w:rsid w:val="09634AB3"/>
    <w:rsid w:val="0C3A7756"/>
    <w:rsid w:val="14A93475"/>
    <w:rsid w:val="152340CE"/>
    <w:rsid w:val="1A246913"/>
    <w:rsid w:val="253B1F18"/>
    <w:rsid w:val="29EA6ED3"/>
    <w:rsid w:val="2C616264"/>
    <w:rsid w:val="2EA851E6"/>
    <w:rsid w:val="3C536709"/>
    <w:rsid w:val="42D729CF"/>
    <w:rsid w:val="4B745228"/>
    <w:rsid w:val="596F7AAB"/>
    <w:rsid w:val="65845D7E"/>
    <w:rsid w:val="73C27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pPr>
      <w:widowControl/>
      <w:jc w:val="left"/>
    </w:pPr>
    <w:rPr>
      <w:rFonts w:ascii="Courier New" w:hAnsi="Courier New" w:cs="Courier New"/>
      <w:kern w:val="0"/>
      <w:sz w:val="20"/>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样式 小四"/>
    <w:basedOn w:val="1"/>
    <w:qFormat/>
    <w:uiPriority w:val="0"/>
    <w:rPr>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830</Words>
  <Characters>904</Characters>
  <Lines>0</Lines>
  <Paragraphs>0</Paragraphs>
  <TotalTime>2</TotalTime>
  <ScaleCrop>false</ScaleCrop>
  <LinksUpToDate>false</LinksUpToDate>
  <CharactersWithSpaces>1252</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2026-10-16T02:10:00Z</dcterms:created>
  <dc:creator>Li P</dc:creator>
  <cp:lastModifiedBy>Administrator</cp:lastModifiedBy>
  <dcterms:modified xsi:type="dcterms:W3CDTF">2026-10-22T06:43:25Z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5C5D775B9C534EACB889F730A4A50F67_11</vt:lpwstr>
  </property>
  <property fmtid="{D5CDD505-2E9C-101B-9397-08002B2CF9AE}" pid="4" name="KSOTemplateDocerSaveRecord">
    <vt:lpwstr>eyJoZGlkIjoiZmJlNTRkODU4Mzc2YjVhMzdlN2ZiN2EyZjE2YWUxN2EiLCJ1c2VySWQiOiIxMDU3Mjc5NjM4In0=</vt:lpwstr>
  </property>
</Properties>
</file>